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367F9A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367F9A">
        <w:tc>
          <w:tcPr>
            <w:tcW w:w="3166" w:type="dxa"/>
            <w:vAlign w:val="center"/>
          </w:tcPr>
          <w:p w:rsidR="008C4722" w:rsidRPr="00CD2999" w:rsidRDefault="00002F47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49.03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8C4722" w:rsidRPr="00CD2999" w:rsidRDefault="00002F4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E62AA6" w:rsidRDefault="00002F47" w:rsidP="00DB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29" w:type="dxa"/>
          </w:tcPr>
          <w:p w:rsidR="00CF0E8D" w:rsidRPr="00E62AA6" w:rsidRDefault="001B00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A6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(тип практики – преддипломная практика)</w:t>
            </w:r>
          </w:p>
        </w:tc>
        <w:tc>
          <w:tcPr>
            <w:tcW w:w="4929" w:type="dxa"/>
          </w:tcPr>
          <w:p w:rsidR="00CF0E8D" w:rsidRPr="00CD2999" w:rsidRDefault="00002F4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C0430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C0430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Default="00E67A0C" w:rsidP="00E67A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67A0C">
              <w:rPr>
                <w:rFonts w:ascii="Times New Roman" w:hAnsi="Times New Roman" w:cs="Times New Roman"/>
                <w:b/>
                <w:sz w:val="24"/>
              </w:rPr>
              <w:t>УК-1.</w:t>
            </w:r>
            <w:r w:rsidRPr="00002D74">
              <w:rPr>
                <w:rFonts w:ascii="Times New Roman" w:hAnsi="Times New Roman" w:cs="Times New Roman"/>
                <w:sz w:val="24"/>
              </w:rPr>
              <w:t xml:space="preserve"> Способен осуществлять поиск, критический анализ и синтез информации, применять системный подход</w:t>
            </w:r>
            <w:r>
              <w:rPr>
                <w:rFonts w:ascii="Times New Roman" w:hAnsi="Times New Roman" w:cs="Times New Roman"/>
                <w:sz w:val="24"/>
              </w:rPr>
              <w:t xml:space="preserve"> для решения поставленных задач</w:t>
            </w:r>
          </w:p>
          <w:p w:rsidR="009C2FC3" w:rsidRPr="00CD2999" w:rsidRDefault="009C2FC3" w:rsidP="00222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81E99" w:rsidRPr="00CD2999" w:rsidTr="00AF1554">
        <w:tc>
          <w:tcPr>
            <w:tcW w:w="181" w:type="pct"/>
            <w:vMerge w:val="restart"/>
          </w:tcPr>
          <w:p w:rsidR="00281E99" w:rsidRPr="00DB21D8" w:rsidRDefault="00281E99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/>
                <w:sz w:val="24"/>
                <w:szCs w:val="24"/>
              </w:rPr>
              <w:t xml:space="preserve">УК-1.1. Знает: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особенности системного подхода в научном познании;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основные технологии поиска и сбора информации;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- информационно-по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исковые системы и базы данных; </w:t>
            </w: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способы статистической обработки данных, особенности статистической обработки данных инвалидов и лиц с ограниченными возможностями здоровья, представленных в различных измерительных шкалах и анализ полученных результатов;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основы работы с текстовыми, графическими редакторами, электронными таблицами, электронной почтой и браузерами; </w:t>
            </w:r>
          </w:p>
          <w:p w:rsidR="00281E99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виды и формы работы с педагогической, медицинской, социально-психологической и научной литературой;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- требования к оформлению библиографии (списка литературы).</w:t>
            </w:r>
          </w:p>
        </w:tc>
        <w:tc>
          <w:tcPr>
            <w:tcW w:w="356" w:type="pct"/>
            <w:vMerge w:val="restart"/>
          </w:tcPr>
          <w:p w:rsidR="00281E99" w:rsidRPr="001F62C8" w:rsidRDefault="00281E99" w:rsidP="004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81E99" w:rsidRPr="001F62C8" w:rsidRDefault="00281E99" w:rsidP="004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81E99" w:rsidRPr="001F62C8" w:rsidRDefault="00281E99" w:rsidP="004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81E99" w:rsidRPr="00DB21D8" w:rsidRDefault="00281E99" w:rsidP="002268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281E99" w:rsidRDefault="00281E99" w:rsidP="00226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9" w:rsidRDefault="00281E99" w:rsidP="002268B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налитико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-синтетическая обработка</w:t>
            </w: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информации из различных информационно-поисковых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направлена на создание обзоров, различающихся своими целями и </w:t>
            </w:r>
            <w:r w:rsidR="004F6962" w:rsidRPr="00A50EFD">
              <w:rPr>
                <w:rFonts w:ascii="Times New Roman" w:hAnsi="Times New Roman"/>
                <w:bCs/>
                <w:sz w:val="24"/>
                <w:szCs w:val="24"/>
              </w:rPr>
              <w:t>их</w:t>
            </w:r>
            <w:r w:rsidR="004F696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назначением. </w:t>
            </w:r>
          </w:p>
          <w:p w:rsidR="00281E99" w:rsidRDefault="004F6962" w:rsidP="00281E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FD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E99">
              <w:rPr>
                <w:rFonts w:ascii="Times New Roman" w:hAnsi="Times New Roman" w:cs="Times New Roman"/>
                <w:sz w:val="24"/>
                <w:szCs w:val="24"/>
              </w:rPr>
              <w:t>позиции, данной в левом столбце (А-В), подберите соответствующую позицию из правого столбца (1-3).</w:t>
            </w:r>
          </w:p>
          <w:p w:rsidR="00281E99" w:rsidRDefault="00281E99" w:rsidP="00281E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2057"/>
              <w:gridCol w:w="495"/>
              <w:gridCol w:w="1871"/>
            </w:tblGrid>
            <w:tr w:rsidR="00281E99" w:rsidTr="004F6962">
              <w:tc>
                <w:tcPr>
                  <w:tcW w:w="2369" w:type="dxa"/>
                  <w:gridSpan w:val="2"/>
                </w:tcPr>
                <w:p w:rsidR="00281E99" w:rsidRDefault="00281E99" w:rsidP="00281E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Обзоры</w:t>
                  </w:r>
                </w:p>
              </w:tc>
              <w:tc>
                <w:tcPr>
                  <w:tcW w:w="2366" w:type="dxa"/>
                  <w:gridSpan w:val="2"/>
                </w:tcPr>
                <w:p w:rsidR="00281E99" w:rsidRDefault="00281E99" w:rsidP="00281E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281E99" w:rsidTr="00281E99">
              <w:tc>
                <w:tcPr>
                  <w:tcW w:w="312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57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Библиографические</w:t>
                  </w:r>
                </w:p>
              </w:tc>
              <w:tc>
                <w:tcPr>
                  <w:tcW w:w="495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1" w:type="dxa"/>
                </w:tcPr>
                <w:p w:rsidR="00D84B4E" w:rsidRPr="00281E99" w:rsidRDefault="00D84B4E" w:rsidP="00D84B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50EFD">
                    <w:rPr>
                      <w:rFonts w:ascii="Times New Roman" w:hAnsi="Times New Roman" w:cs="Times New Roman"/>
                    </w:rPr>
                    <w:t>Систематизация данных и фактов, обобщение информации о состоянии вопроса без его критической оценки автором обзора</w:t>
                  </w:r>
                </w:p>
              </w:tc>
            </w:tr>
            <w:tr w:rsidR="00281E99" w:rsidTr="00281E99">
              <w:tc>
                <w:tcPr>
                  <w:tcW w:w="312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57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Реферативные </w:t>
                  </w:r>
                </w:p>
              </w:tc>
              <w:tc>
                <w:tcPr>
                  <w:tcW w:w="495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71" w:type="dxa"/>
                </w:tcPr>
                <w:p w:rsidR="00281E99" w:rsidRPr="00281E99" w:rsidRDefault="00281E99" w:rsidP="00281E9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Н</w:t>
                  </w:r>
                  <w:r w:rsidRPr="00281E99">
                    <w:rPr>
                      <w:rFonts w:ascii="Times New Roman" w:hAnsi="Times New Roman" w:cs="Times New Roman"/>
                      <w:shd w:val="clear" w:color="auto" w:fill="FFFFFF"/>
                    </w:rPr>
                    <w:t>аправлены на всестороннее глубокое исследование проблемы и источников, в которых она освещается</w:t>
                  </w:r>
                </w:p>
              </w:tc>
            </w:tr>
            <w:tr w:rsidR="00281E99" w:rsidTr="00281E99">
              <w:tc>
                <w:tcPr>
                  <w:tcW w:w="312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57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Аналитические </w:t>
                  </w:r>
                </w:p>
              </w:tc>
              <w:tc>
                <w:tcPr>
                  <w:tcW w:w="495" w:type="dxa"/>
                </w:tcPr>
                <w:p w:rsidR="00281E99" w:rsidRDefault="00281E99" w:rsidP="00281E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281E99" w:rsidRPr="00281E99" w:rsidRDefault="00281E99" w:rsidP="00A50E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81E99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Направлены на описательную </w:t>
                  </w:r>
                  <w:r w:rsidRPr="00A50E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характеристику </w:t>
                  </w:r>
                  <w:r w:rsidR="004F6962" w:rsidRPr="00A50E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изданий  и </w:t>
                  </w:r>
                  <w:r w:rsidRPr="00A50E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документов с целью </w:t>
                  </w:r>
                  <w:r w:rsidR="004F6962" w:rsidRPr="00A50E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формирования </w:t>
                  </w:r>
                  <w:r w:rsidR="004F6962" w:rsidRPr="00A50EFD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 xml:space="preserve">интереса читателей к произведениям </w:t>
                  </w:r>
                  <w:r w:rsidRPr="00A50E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по </w:t>
                  </w:r>
                  <w:r w:rsidR="004F6962" w:rsidRPr="00A50E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определённой </w:t>
                  </w:r>
                  <w:r w:rsidRPr="00A50EFD">
                    <w:rPr>
                      <w:rFonts w:ascii="Times New Roman" w:hAnsi="Times New Roman" w:cs="Times New Roman"/>
                      <w:shd w:val="clear" w:color="auto" w:fill="FFFFFF"/>
                    </w:rPr>
                    <w:t>теме</w:t>
                  </w:r>
                </w:p>
              </w:tc>
            </w:tr>
          </w:tbl>
          <w:p w:rsidR="00281E99" w:rsidRDefault="00281E99" w:rsidP="00281E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4D4" w:rsidRDefault="002644D4" w:rsidP="00264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p w:rsidR="002644D4" w:rsidRDefault="002644D4" w:rsidP="00264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76"/>
              <w:gridCol w:w="1577"/>
              <w:gridCol w:w="1577"/>
            </w:tblGrid>
            <w:tr w:rsidR="002644D4" w:rsidTr="002644D4">
              <w:tc>
                <w:tcPr>
                  <w:tcW w:w="1576" w:type="dxa"/>
                </w:tcPr>
                <w:p w:rsidR="002644D4" w:rsidRDefault="002644D4" w:rsidP="002644D4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77" w:type="dxa"/>
                </w:tcPr>
                <w:p w:rsidR="002644D4" w:rsidRDefault="002644D4" w:rsidP="002644D4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77" w:type="dxa"/>
                </w:tcPr>
                <w:p w:rsidR="002644D4" w:rsidRDefault="002644D4" w:rsidP="002644D4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  <w:tr w:rsidR="002644D4" w:rsidTr="002644D4">
              <w:tc>
                <w:tcPr>
                  <w:tcW w:w="1576" w:type="dxa"/>
                </w:tcPr>
                <w:p w:rsidR="002644D4" w:rsidRDefault="002644D4" w:rsidP="002268B0">
                  <w:pPr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2644D4" w:rsidRDefault="002644D4" w:rsidP="002268B0">
                  <w:pPr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2644D4" w:rsidRDefault="002644D4" w:rsidP="002268B0">
                  <w:pPr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81E99" w:rsidRDefault="00281E99" w:rsidP="002268B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81E99" w:rsidRDefault="00281E99" w:rsidP="00226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9" w:rsidRDefault="00281E99" w:rsidP="00226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9" w:rsidRDefault="00281E99" w:rsidP="00226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9" w:rsidRDefault="00281E99" w:rsidP="00226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9" w:rsidRDefault="00281E99" w:rsidP="00226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9" w:rsidRDefault="00281E99" w:rsidP="00226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9" w:rsidRPr="00DB21D8" w:rsidRDefault="00281E99" w:rsidP="00226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81E99" w:rsidRPr="00864A59" w:rsidRDefault="00A50EFD" w:rsidP="00A50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А3Б1В2</w:t>
            </w:r>
          </w:p>
        </w:tc>
        <w:tc>
          <w:tcPr>
            <w:tcW w:w="291" w:type="pct"/>
            <w:vMerge w:val="restart"/>
          </w:tcPr>
          <w:p w:rsidR="00281E99" w:rsidRDefault="00281E99" w:rsidP="00281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81E99" w:rsidRDefault="00281E99" w:rsidP="00281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есть верных соответствия</w:t>
            </w:r>
          </w:p>
          <w:p w:rsidR="00281E99" w:rsidRPr="00DB21D8" w:rsidRDefault="00281E99" w:rsidP="00281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81E99" w:rsidRPr="00CD2999" w:rsidTr="002268B0">
        <w:tc>
          <w:tcPr>
            <w:tcW w:w="181" w:type="pct"/>
            <w:vMerge/>
          </w:tcPr>
          <w:p w:rsidR="00281E99" w:rsidRPr="00CD2999" w:rsidRDefault="00281E9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/>
                <w:sz w:val="24"/>
                <w:szCs w:val="24"/>
              </w:rPr>
              <w:t xml:space="preserve">УК-1.2. Умеет: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работать с информацией, представленной в различной форме;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обрабатывать данные средствами стандартного программного обеспечения;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</w:t>
            </w:r>
            <w:proofErr w:type="spellStart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контент</w:t>
            </w:r>
            <w:proofErr w:type="spellEnd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 электронной информационно-образовательной среды;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анализировать информационные ресурсы;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отличать факты от мнений, интерпретаций, оценок; </w:t>
            </w:r>
          </w:p>
          <w:p w:rsidR="00281E99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обосновывать способы решения задач научно-исследовательской направленности с позиций системного подхода; </w:t>
            </w:r>
          </w:p>
          <w:p w:rsidR="00281E99" w:rsidRPr="00260B92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обосновывать решение задач адаптивной физической культуры и физической культуры с позиций системного подхода.</w:t>
            </w:r>
            <w:r w:rsidRPr="00E751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E99" w:rsidRPr="00CD2999" w:rsidTr="002268B0">
        <w:tc>
          <w:tcPr>
            <w:tcW w:w="181" w:type="pct"/>
            <w:vMerge/>
          </w:tcPr>
          <w:p w:rsidR="00281E99" w:rsidRPr="00CD2999" w:rsidRDefault="00281E9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/>
                <w:sz w:val="24"/>
                <w:szCs w:val="24"/>
              </w:rPr>
              <w:t xml:space="preserve">УК-1.3. </w:t>
            </w:r>
            <w:r w:rsidRPr="00260B92">
              <w:rPr>
                <w:rFonts w:ascii="Times New Roman" w:hAnsi="Times New Roman"/>
                <w:b/>
                <w:sz w:val="24"/>
                <w:szCs w:val="24"/>
              </w:rPr>
              <w:t>Имеет навыки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B92">
              <w:rPr>
                <w:rFonts w:ascii="Times New Roman" w:hAnsi="Times New Roman"/>
                <w:b/>
                <w:sz w:val="24"/>
                <w:szCs w:val="24"/>
              </w:rPr>
              <w:t>и/или опыт деятельности: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работы с персональным компьютером и поисковыми сервисами Интернета;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- использования методики аналитико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синтетической обработки информации из различных информационно-поисковых систем (</w:t>
            </w:r>
            <w:proofErr w:type="spellStart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предметизация</w:t>
            </w:r>
            <w:proofErr w:type="spellEnd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, аннотирование, реферирование); </w:t>
            </w:r>
          </w:p>
          <w:p w:rsidR="00281E99" w:rsidRPr="00260B92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- критического анализа и обобщения информации по актуальным вопросам развития адаптивной физической культуры и адаптивного спорта, физической культуры и спорта и эффективности физкультурно-спортивной деятельности, в том числе с инвалидами и лицами с ограниченными возможностями здоровья.</w:t>
            </w:r>
          </w:p>
        </w:tc>
        <w:tc>
          <w:tcPr>
            <w:tcW w:w="356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81E99" w:rsidRPr="00CD2999" w:rsidRDefault="00281E9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E99" w:rsidRPr="00CD2999" w:rsidTr="00FE5AAF">
        <w:tc>
          <w:tcPr>
            <w:tcW w:w="181" w:type="pct"/>
            <w:vMerge w:val="restart"/>
          </w:tcPr>
          <w:p w:rsidR="00281E99" w:rsidRPr="00DB21D8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/>
                <w:sz w:val="24"/>
                <w:szCs w:val="24"/>
              </w:rPr>
              <w:t xml:space="preserve">УК-1.1. Знает: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особенности системного подхода в научном познании;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основные технологии поиска и сбора информации;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информационно-поисковые системы и базы данных; -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способы статистической обработки данных, особенности статистической обработки данных инвалидов и лиц с ограниченными возможностями здоровья, представленных в различных измерительных шкалах и анализ полученных результатов;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основы работы с текстовыми, графическими редакторами, электронными таблицами, электронной почтой и браузерами; </w:t>
            </w:r>
          </w:p>
          <w:p w:rsidR="00281E99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виды и формы работы с педагогической, </w:t>
            </w: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медицинской, социально-психологической и научной литературой; </w:t>
            </w:r>
          </w:p>
          <w:p w:rsidR="00281E99" w:rsidRPr="00260B92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- требования к оформлению библиографии (списка литературы).</w:t>
            </w:r>
          </w:p>
        </w:tc>
        <w:tc>
          <w:tcPr>
            <w:tcW w:w="356" w:type="pct"/>
            <w:vMerge w:val="restart"/>
          </w:tcPr>
          <w:p w:rsidR="00281E99" w:rsidRPr="00260B92" w:rsidRDefault="00281E99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281E99" w:rsidRPr="00260B92" w:rsidRDefault="00281E99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81E99" w:rsidRPr="00260B92" w:rsidRDefault="00281E99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81E99" w:rsidRPr="00260B92" w:rsidRDefault="00281E99" w:rsidP="000C54D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B92">
              <w:rPr>
                <w:rFonts w:ascii="Times New Roman" w:hAnsi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281E99" w:rsidRDefault="00281E99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1ED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851D4A">
              <w:rPr>
                <w:rFonts w:ascii="Times New Roman" w:hAnsi="Times New Roman"/>
                <w:bCs/>
                <w:sz w:val="24"/>
                <w:szCs w:val="24"/>
              </w:rPr>
              <w:t>теоретическим методам</w:t>
            </w:r>
            <w:r w:rsidRPr="009C61ED">
              <w:rPr>
                <w:rFonts w:ascii="Times New Roman" w:hAnsi="Times New Roman"/>
                <w:sz w:val="24"/>
                <w:szCs w:val="24"/>
              </w:rPr>
              <w:t xml:space="preserve"> исследования, не предполагающим непосредственного взаимодействия с изучаемым объектом/его показателями, относятся: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1E99" w:rsidRPr="00585D4A" w:rsidRDefault="00281E99" w:rsidP="00A21356">
            <w:pPr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5D4A">
              <w:rPr>
                <w:rFonts w:ascii="Times New Roman" w:hAnsi="Times New Roman"/>
                <w:bCs/>
                <w:sz w:val="24"/>
                <w:szCs w:val="24"/>
              </w:rPr>
              <w:t>анализ</w:t>
            </w:r>
          </w:p>
          <w:p w:rsidR="00281E99" w:rsidRPr="00585D4A" w:rsidRDefault="00281E99" w:rsidP="00A21356">
            <w:pPr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5D4A">
              <w:rPr>
                <w:rFonts w:ascii="Times New Roman" w:hAnsi="Times New Roman"/>
                <w:bCs/>
                <w:sz w:val="24"/>
                <w:szCs w:val="24"/>
              </w:rPr>
              <w:t>методы сбора и накопления информации</w:t>
            </w:r>
          </w:p>
          <w:p w:rsidR="00281E99" w:rsidRPr="00585D4A" w:rsidRDefault="00281E99" w:rsidP="00A21356">
            <w:pPr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5D4A">
              <w:rPr>
                <w:rFonts w:ascii="Times New Roman" w:hAnsi="Times New Roman"/>
                <w:bCs/>
                <w:sz w:val="24"/>
                <w:szCs w:val="24"/>
              </w:rPr>
              <w:t>методы обработки данных</w:t>
            </w:r>
          </w:p>
          <w:p w:rsidR="00281E99" w:rsidRPr="00585D4A" w:rsidRDefault="00281E99" w:rsidP="00A21356">
            <w:pPr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5D4A">
              <w:rPr>
                <w:rFonts w:ascii="Times New Roman" w:hAnsi="Times New Roman"/>
                <w:bCs/>
                <w:sz w:val="24"/>
                <w:szCs w:val="24"/>
              </w:rPr>
              <w:t>моделирование</w:t>
            </w:r>
          </w:p>
          <w:p w:rsidR="00281E99" w:rsidRPr="00585D4A" w:rsidRDefault="00281E99" w:rsidP="00A21356">
            <w:pPr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5D4A">
              <w:rPr>
                <w:rFonts w:ascii="Times New Roman" w:hAnsi="Times New Roman"/>
                <w:bCs/>
                <w:sz w:val="24"/>
                <w:szCs w:val="24"/>
              </w:rPr>
              <w:t>сравнение</w:t>
            </w:r>
          </w:p>
          <w:p w:rsidR="00281E99" w:rsidRPr="00585D4A" w:rsidRDefault="00281E99" w:rsidP="00A21356">
            <w:pPr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5D4A">
              <w:rPr>
                <w:rFonts w:ascii="Times New Roman" w:hAnsi="Times New Roman"/>
                <w:bCs/>
                <w:sz w:val="24"/>
                <w:szCs w:val="24"/>
              </w:rPr>
              <w:t>методы оценивания</w:t>
            </w:r>
          </w:p>
          <w:p w:rsidR="00281E99" w:rsidRPr="00260B92" w:rsidRDefault="00281E99" w:rsidP="00A21356">
            <w:pPr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5D4A">
              <w:rPr>
                <w:rFonts w:ascii="Times New Roman" w:hAnsi="Times New Roman"/>
                <w:bCs/>
                <w:sz w:val="24"/>
                <w:szCs w:val="24"/>
              </w:rPr>
              <w:t>дедукция</w:t>
            </w:r>
          </w:p>
        </w:tc>
        <w:tc>
          <w:tcPr>
            <w:tcW w:w="401" w:type="pct"/>
            <w:vMerge w:val="restart"/>
          </w:tcPr>
          <w:p w:rsidR="00281E99" w:rsidRDefault="00281E99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1457</w:t>
            </w:r>
          </w:p>
          <w:p w:rsidR="00281E99" w:rsidRPr="00260B92" w:rsidRDefault="00281E99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81E99" w:rsidRPr="00260B92" w:rsidRDefault="00281E99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81E99" w:rsidRPr="00260B92" w:rsidRDefault="00281E99" w:rsidP="000C54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281E99" w:rsidRPr="00CD2999" w:rsidTr="000C54DA">
        <w:tc>
          <w:tcPr>
            <w:tcW w:w="181" w:type="pct"/>
            <w:vMerge/>
          </w:tcPr>
          <w:p w:rsidR="00281E99" w:rsidRPr="00CD2999" w:rsidRDefault="00281E99" w:rsidP="00FE5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/>
                <w:sz w:val="24"/>
                <w:szCs w:val="24"/>
              </w:rPr>
              <w:t xml:space="preserve">УК-1.2. Умеет: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работать с информацией, представленной в различной форме;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обрабатывать данные средствами стандартного программного обеспечения;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</w:t>
            </w:r>
            <w:proofErr w:type="spellStart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контент</w:t>
            </w:r>
            <w:proofErr w:type="spellEnd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 электронной информационно-образовательной среды;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анализировать информационные ресурсы;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отличать факты от мнений, интерпретаций, оценок; </w:t>
            </w:r>
          </w:p>
          <w:p w:rsidR="00281E99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обосновывать способы решения задач научно-исследовательской направленности с позиций системного подхода; </w:t>
            </w:r>
          </w:p>
          <w:p w:rsidR="00281E99" w:rsidRPr="00260B92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- обосновывать решение задач адаптивной физической культуры и физической культуры с позиций системного подхода.</w:t>
            </w:r>
            <w:r w:rsidRPr="00E751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E99" w:rsidRPr="00CD2999" w:rsidTr="000C54DA">
        <w:tc>
          <w:tcPr>
            <w:tcW w:w="181" w:type="pct"/>
            <w:vMerge/>
          </w:tcPr>
          <w:p w:rsidR="00281E99" w:rsidRPr="00CD2999" w:rsidRDefault="00281E99" w:rsidP="00FE5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/>
                <w:sz w:val="24"/>
                <w:szCs w:val="24"/>
              </w:rPr>
              <w:t xml:space="preserve">УК-1.3. </w:t>
            </w:r>
            <w:r w:rsidRPr="00260B92">
              <w:rPr>
                <w:rFonts w:ascii="Times New Roman" w:hAnsi="Times New Roman"/>
                <w:b/>
                <w:sz w:val="24"/>
                <w:szCs w:val="24"/>
              </w:rPr>
              <w:t>Имеет навыки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B92">
              <w:rPr>
                <w:rFonts w:ascii="Times New Roman" w:hAnsi="Times New Roman"/>
                <w:b/>
                <w:sz w:val="24"/>
                <w:szCs w:val="24"/>
              </w:rPr>
              <w:t>и/или опыт деятельности: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работы с персональным компьютером и поисковыми сервисами Интернета; </w:t>
            </w:r>
          </w:p>
          <w:p w:rsidR="00281E99" w:rsidRPr="00E751AF" w:rsidRDefault="00281E99" w:rsidP="000C54D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использования методики </w:t>
            </w:r>
            <w:proofErr w:type="spellStart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аналитикосинтетической</w:t>
            </w:r>
            <w:proofErr w:type="spellEnd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обработки информации из различных информационно-поисковых систем (</w:t>
            </w:r>
            <w:proofErr w:type="spellStart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>предметизация</w:t>
            </w:r>
            <w:proofErr w:type="spellEnd"/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, аннотирование, реферирование); </w:t>
            </w:r>
          </w:p>
          <w:p w:rsidR="00281E99" w:rsidRPr="00260B92" w:rsidRDefault="00281E99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t xml:space="preserve">- критического анализа и обобщения информации по актуальным вопросам развития адаптивной физической культуры и адаптивного спорта, физической культуры и спорта и эффективности физкультурно-спортивной деятельности, в том числе с инвалидами и лицами с ограниченными </w:t>
            </w:r>
            <w:r w:rsidRPr="00E751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возможностями здоровья.</w:t>
            </w:r>
          </w:p>
        </w:tc>
        <w:tc>
          <w:tcPr>
            <w:tcW w:w="356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81E99" w:rsidRPr="00CD2999" w:rsidRDefault="00281E99" w:rsidP="00FE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61B0" w:rsidRDefault="00A261B0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E67A0C" w:rsidRPr="00CD2999" w:rsidTr="00E67A0C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E67A0C" w:rsidRPr="00CD2999" w:rsidRDefault="00E67A0C" w:rsidP="00E67A0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7A0C" w:rsidRPr="00CD2999" w:rsidTr="00E67A0C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E67A0C" w:rsidRDefault="00E67A0C" w:rsidP="00E67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A0C">
              <w:rPr>
                <w:rFonts w:ascii="Times New Roman" w:hAnsi="Times New Roman" w:cs="Times New Roman"/>
                <w:b/>
                <w:sz w:val="24"/>
                <w:szCs w:val="24"/>
              </w:rPr>
              <w:t>УК-2.</w:t>
            </w:r>
            <w:r w:rsidRPr="00E60A17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F40128" w:rsidRPr="00CD2999" w:rsidRDefault="00F40128" w:rsidP="00E67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0C" w:rsidRPr="00CD2999" w:rsidTr="00E67A0C">
        <w:trPr>
          <w:cantSplit/>
          <w:trHeight w:val="3462"/>
        </w:trPr>
        <w:tc>
          <w:tcPr>
            <w:tcW w:w="181" w:type="pct"/>
            <w:vAlign w:val="center"/>
          </w:tcPr>
          <w:p w:rsidR="00E67A0C" w:rsidRPr="00CD2999" w:rsidRDefault="00E67A0C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E67A0C" w:rsidRPr="00CD2999" w:rsidRDefault="00E67A0C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E67A0C" w:rsidRPr="00CD2999" w:rsidRDefault="00E67A0C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E67A0C" w:rsidRPr="00CD2999" w:rsidRDefault="00E67A0C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E67A0C" w:rsidRPr="00CD2999" w:rsidRDefault="00E67A0C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E67A0C" w:rsidRPr="00CD2999" w:rsidRDefault="00E67A0C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67A0C" w:rsidRPr="00CD2999" w:rsidRDefault="00E67A0C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E67A0C" w:rsidRPr="00CD2999" w:rsidRDefault="00E67A0C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67A0C" w:rsidRPr="00CD2999" w:rsidRDefault="00E67A0C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E67A0C" w:rsidRPr="00CD2999" w:rsidRDefault="00E67A0C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67F9A" w:rsidRPr="00CD2999" w:rsidTr="00E67A0C">
        <w:tc>
          <w:tcPr>
            <w:tcW w:w="181" w:type="pct"/>
            <w:vMerge w:val="restart"/>
          </w:tcPr>
          <w:p w:rsidR="00367F9A" w:rsidRPr="00DB21D8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367F9A" w:rsidRPr="001004C0" w:rsidRDefault="00367F9A" w:rsidP="000C54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УК-2.1. Знает:  </w:t>
            </w:r>
          </w:p>
          <w:p w:rsidR="00367F9A" w:rsidRPr="005E648D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и принципы </w:t>
            </w:r>
            <w:proofErr w:type="spellStart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целеполагания</w:t>
            </w:r>
            <w:proofErr w:type="spellEnd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67F9A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 методы планирования; </w:t>
            </w:r>
          </w:p>
          <w:p w:rsidR="00367F9A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виды и содержание планирования в физической культуре и спорте, адаптивной физической культуре и адаптивном спорте; </w:t>
            </w:r>
          </w:p>
          <w:p w:rsidR="00367F9A" w:rsidRPr="00A14C87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- методы организации и управления в области физической культуры и спорта, адаптивной физической культуры и адаптивного спорта, применяемые на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льном и региональном уровнях;  </w:t>
            </w:r>
          </w:p>
        </w:tc>
        <w:tc>
          <w:tcPr>
            <w:tcW w:w="356" w:type="pct"/>
            <w:vMerge w:val="restart"/>
          </w:tcPr>
          <w:p w:rsidR="00367F9A" w:rsidRPr="00564619" w:rsidRDefault="00367F9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и обоснованием выбора </w:t>
            </w:r>
          </w:p>
        </w:tc>
        <w:tc>
          <w:tcPr>
            <w:tcW w:w="223" w:type="pct"/>
            <w:vMerge w:val="restart"/>
          </w:tcPr>
          <w:p w:rsidR="00367F9A" w:rsidRPr="00564619" w:rsidRDefault="00367F9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67F9A" w:rsidRPr="00564619" w:rsidRDefault="00367F9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67F9A" w:rsidRDefault="00367F9A" w:rsidP="000C54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61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правильный ответ и изложите аргументы, обосновывающие выбор ответа.</w:t>
            </w:r>
          </w:p>
          <w:p w:rsidR="00367F9A" w:rsidRDefault="00367F9A" w:rsidP="000C54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7F9A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Данный принцип п</w:t>
            </w:r>
            <w:r w:rsidRPr="00564619">
              <w:rPr>
                <w:rFonts w:ascii="Times New Roman" w:hAnsi="Times New Roman" w:cs="Times New Roman"/>
                <w:sz w:val="24"/>
                <w:szCs w:val="24"/>
              </w:rPr>
              <w:t xml:space="preserve">редполагает деление тренировочного процесса на микроциклы, </w:t>
            </w:r>
            <w:proofErr w:type="spellStart"/>
            <w:r w:rsidRPr="00564619">
              <w:rPr>
                <w:rFonts w:ascii="Times New Roman" w:hAnsi="Times New Roman" w:cs="Times New Roman"/>
                <w:sz w:val="24"/>
                <w:szCs w:val="24"/>
              </w:rPr>
              <w:t>мезоциклы</w:t>
            </w:r>
            <w:proofErr w:type="spellEnd"/>
            <w:r w:rsidRPr="0056461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64619">
              <w:rPr>
                <w:rFonts w:ascii="Times New Roman" w:hAnsi="Times New Roman" w:cs="Times New Roman"/>
                <w:sz w:val="24"/>
                <w:szCs w:val="24"/>
              </w:rPr>
              <w:t>макроциклы</w:t>
            </w:r>
            <w:proofErr w:type="spellEnd"/>
            <w:r w:rsidRPr="00564619">
              <w:rPr>
                <w:rFonts w:ascii="Times New Roman" w:hAnsi="Times New Roman" w:cs="Times New Roman"/>
                <w:sz w:val="24"/>
                <w:szCs w:val="24"/>
              </w:rPr>
              <w:t>. Каждый из них может содержать различные или схожие тренировочные стимулы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параметрами нагрузки:</w:t>
            </w:r>
          </w:p>
          <w:p w:rsidR="00367F9A" w:rsidRDefault="00367F9A" w:rsidP="00367F9A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64619">
              <w:rPr>
                <w:rFonts w:ascii="Times New Roman" w:hAnsi="Times New Roman" w:cs="Times New Roman"/>
                <w:sz w:val="24"/>
                <w:szCs w:val="24"/>
              </w:rPr>
              <w:t>ринцип индивид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уальных различий;</w:t>
            </w:r>
          </w:p>
          <w:p w:rsidR="00367F9A" w:rsidRDefault="00367F9A" w:rsidP="00367F9A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перегрузки;</w:t>
            </w:r>
          </w:p>
          <w:p w:rsidR="00367F9A" w:rsidRDefault="00367F9A" w:rsidP="00367F9A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64619">
              <w:rPr>
                <w:rFonts w:ascii="Times New Roman" w:hAnsi="Times New Roman" w:cs="Times New Roman"/>
                <w:sz w:val="24"/>
                <w:szCs w:val="24"/>
              </w:rPr>
              <w:t>ринцип цикличности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61ED" w:rsidRDefault="009C61ED" w:rsidP="000C54D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67F9A" w:rsidRPr="000C54DA" w:rsidRDefault="000C54DA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E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67F9A" w:rsidRPr="00514AA5" w:rsidRDefault="00367F9A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AA5">
              <w:rPr>
                <w:rFonts w:ascii="Times New Roman" w:hAnsi="Times New Roman" w:cs="Times New Roman"/>
                <w:sz w:val="24"/>
                <w:szCs w:val="24"/>
              </w:rPr>
              <w:t>Обоснова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4AA5">
              <w:rPr>
                <w:rFonts w:ascii="Times New Roman" w:hAnsi="Times New Roman" w:cs="Times New Roman"/>
                <w:sz w:val="24"/>
                <w:szCs w:val="24"/>
              </w:rPr>
              <w:t xml:space="preserve">ие: </w:t>
            </w:r>
          </w:p>
        </w:tc>
        <w:tc>
          <w:tcPr>
            <w:tcW w:w="401" w:type="pct"/>
            <w:vMerge w:val="restart"/>
          </w:tcPr>
          <w:p w:rsidR="000C54DA" w:rsidRDefault="000C54D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E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67F9A" w:rsidRDefault="00367F9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67F9A" w:rsidRDefault="00367F9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в </w:t>
            </w:r>
            <w:r w:rsidRPr="006A2551">
              <w:rPr>
                <w:rFonts w:ascii="Times New Roman" w:hAnsi="Times New Roman" w:cs="Times New Roman"/>
                <w:sz w:val="24"/>
                <w:szCs w:val="24"/>
              </w:rPr>
              <w:t>соответствии с данным принципом процесс физического воспитания и спортивной тренировк</w:t>
            </w:r>
            <w:r w:rsidRPr="006A2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r w:rsidR="000C54DA" w:rsidRPr="009C61ED">
              <w:rPr>
                <w:rFonts w:ascii="Times New Roman" w:hAnsi="Times New Roman" w:cs="Times New Roman"/>
                <w:sz w:val="24"/>
                <w:szCs w:val="24"/>
              </w:rPr>
              <w:t>строится</w:t>
            </w:r>
            <w:r w:rsidRPr="006A255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относительно завершенных и циклически повторяющихся частей (структурных единиц) – микроциклов, </w:t>
            </w:r>
            <w:proofErr w:type="spellStart"/>
            <w:r w:rsidRPr="006A2551">
              <w:rPr>
                <w:rFonts w:ascii="Times New Roman" w:hAnsi="Times New Roman" w:cs="Times New Roman"/>
                <w:sz w:val="24"/>
                <w:szCs w:val="24"/>
              </w:rPr>
              <w:t>мезоциклов</w:t>
            </w:r>
            <w:proofErr w:type="spellEnd"/>
            <w:r w:rsidRPr="006A25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A2551">
              <w:rPr>
                <w:rFonts w:ascii="Times New Roman" w:hAnsi="Times New Roman" w:cs="Times New Roman"/>
                <w:sz w:val="24"/>
                <w:szCs w:val="24"/>
              </w:rPr>
              <w:t>макроциклов</w:t>
            </w:r>
            <w:proofErr w:type="spellEnd"/>
          </w:p>
          <w:p w:rsidR="00367F9A" w:rsidRPr="0094699C" w:rsidRDefault="00367F9A" w:rsidP="009C6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67F9A" w:rsidRDefault="00367F9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совпадение с верным ответом (по сути)</w:t>
            </w:r>
          </w:p>
          <w:p w:rsidR="00367F9A" w:rsidRPr="007A27E4" w:rsidRDefault="00367F9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67F9A" w:rsidRPr="00CD2999" w:rsidTr="00FE5AAF">
        <w:tc>
          <w:tcPr>
            <w:tcW w:w="181" w:type="pct"/>
            <w:vMerge/>
          </w:tcPr>
          <w:p w:rsidR="00367F9A" w:rsidRPr="00CD2999" w:rsidRDefault="00367F9A" w:rsidP="00E6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67F9A" w:rsidRPr="001004C0" w:rsidRDefault="00367F9A" w:rsidP="000C54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УК-2.2. Умеет:  </w:t>
            </w:r>
          </w:p>
          <w:p w:rsidR="00367F9A" w:rsidRPr="005E648D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перечень взаимосвязанных задач, обеспечивающих достижение </w:t>
            </w:r>
          </w:p>
          <w:p w:rsidR="00367F9A" w:rsidRPr="005E648D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поставленной цели;  </w:t>
            </w:r>
          </w:p>
          <w:p w:rsidR="00367F9A" w:rsidRPr="005E648D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определять ожидаемые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задач;  </w:t>
            </w:r>
          </w:p>
          <w:p w:rsidR="00367F9A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различные виды планов по реализации программ в области физической культуры и спорта, адаптивной физической культуры и адаптивного спорта, комплексной реабилитации и </w:t>
            </w:r>
            <w:proofErr w:type="spellStart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дете</w:t>
            </w:r>
            <w:proofErr w:type="gramStart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и лиц с ограниченными возможностями здоровья;  </w:t>
            </w:r>
          </w:p>
          <w:p w:rsidR="00367F9A" w:rsidRPr="005E648D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планирование физкультурно-оздоровительных и спортивно-массовых мероприятий для лиц с ограниченными возможностями здоровья, </w:t>
            </w:r>
          </w:p>
          <w:p w:rsidR="00367F9A" w:rsidRPr="005E648D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включая инвалидов, с учетом целей и задач </w:t>
            </w:r>
            <w:proofErr w:type="gramStart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7F9A" w:rsidRPr="00E67A0C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организации; </w:t>
            </w:r>
          </w:p>
        </w:tc>
        <w:tc>
          <w:tcPr>
            <w:tcW w:w="356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7F9A" w:rsidRPr="00CD2999" w:rsidTr="00FE5AAF">
        <w:tc>
          <w:tcPr>
            <w:tcW w:w="181" w:type="pct"/>
            <w:vMerge/>
          </w:tcPr>
          <w:p w:rsidR="00367F9A" w:rsidRPr="00CD2999" w:rsidRDefault="00367F9A" w:rsidP="00E6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67F9A" w:rsidRPr="001004C0" w:rsidRDefault="00367F9A" w:rsidP="000C54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УК-2.3. Имеет навыки и/или опыт деятельности: </w:t>
            </w:r>
          </w:p>
          <w:p w:rsidR="00367F9A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и реализации циклов занятий различной продолжительности по избранным видам спорта, адаптивного спорта;  </w:t>
            </w:r>
          </w:p>
          <w:p w:rsidR="00367F9A" w:rsidRPr="005E648D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спортивных, физкультурно-оздоровительных и спортивно-массовых мероприятий, в том числе, для инвалидов и лиц </w:t>
            </w:r>
            <w:proofErr w:type="gramStart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7F9A" w:rsidRPr="005E648D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ограниченными возможностями здоровья;  </w:t>
            </w:r>
          </w:p>
          <w:p w:rsidR="00367F9A" w:rsidRPr="003B2FCC" w:rsidRDefault="00367F9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планирования и проведения научного исследования по определению эффективности деятельности в области физической культуры и спорта, адаптивной физической культуры и адаптивного спорта, комплексной реабилитации</w:t>
            </w:r>
            <w:r>
              <w:t xml:space="preserve"> </w:t>
            </w:r>
            <w:r w:rsidRPr="005E648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E6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67F9A" w:rsidRPr="00CD2999" w:rsidRDefault="00367F9A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071B" w:rsidRPr="00CD2999" w:rsidTr="00F40128">
        <w:tc>
          <w:tcPr>
            <w:tcW w:w="181" w:type="pct"/>
            <w:vMerge w:val="restart"/>
          </w:tcPr>
          <w:p w:rsidR="0000071B" w:rsidRPr="00DB21D8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00071B" w:rsidRDefault="0000071B" w:rsidP="000C54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111">
              <w:rPr>
                <w:rFonts w:ascii="Times New Roman" w:hAnsi="Times New Roman" w:cs="Times New Roman"/>
                <w:b/>
                <w:sz w:val="24"/>
                <w:szCs w:val="24"/>
              </w:rPr>
              <w:t>УК-2.1. Знает:</w:t>
            </w:r>
            <w:r w:rsidRPr="00083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00071B" w:rsidRPr="00083BDF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>- количественные показатели физкультурно-оздоровительной и спортивно-массовой работы с инва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лидами и лицами с ограниченными </w:t>
            </w: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возможностями </w:t>
            </w:r>
          </w:p>
          <w:p w:rsidR="0000071B" w:rsidRPr="00083BDF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 xml:space="preserve">здоровья;  </w:t>
            </w:r>
          </w:p>
          <w:p w:rsidR="0000071B" w:rsidRPr="00083BDF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конституцию Российской Федерации, свои гражданские права и обязанности, законы Российской Федерации и нормативные документы в области адаптивной физической культуры и адаптивного спорта, физической культуры и спорта, здравоохранения, социальной защиты и образования.</w:t>
            </w:r>
          </w:p>
        </w:tc>
        <w:tc>
          <w:tcPr>
            <w:tcW w:w="356" w:type="pct"/>
            <w:vMerge w:val="restart"/>
          </w:tcPr>
          <w:p w:rsidR="0000071B" w:rsidRPr="00B720B4" w:rsidRDefault="0000071B" w:rsidP="00447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4479B4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типа </w:t>
            </w:r>
          </w:p>
        </w:tc>
        <w:tc>
          <w:tcPr>
            <w:tcW w:w="223" w:type="pct"/>
            <w:vMerge w:val="restart"/>
          </w:tcPr>
          <w:p w:rsidR="0000071B" w:rsidRPr="00B720B4" w:rsidRDefault="004479B4" w:rsidP="00226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0071B" w:rsidRPr="00B720B4" w:rsidRDefault="004479B4" w:rsidP="00226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000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00071B" w:rsidRPr="00655777" w:rsidRDefault="0000071B" w:rsidP="003F41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4479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и впишите </w:t>
            </w: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00071B" w:rsidRPr="00655777" w:rsidRDefault="0000071B" w:rsidP="003F41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0071B" w:rsidRPr="00083BDF" w:rsidRDefault="004479B4" w:rsidP="0095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00071B" w:rsidRPr="00655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ринцип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 w:rsidR="0000071B" w:rsidRPr="00083BDF">
              <w:rPr>
                <w:rFonts w:ascii="Times New Roman" w:hAnsi="Times New Roman" w:cs="Times New Roman"/>
                <w:sz w:val="24"/>
                <w:szCs w:val="24"/>
              </w:rPr>
              <w:t>с инва</w:t>
            </w:r>
            <w:r w:rsidR="0000071B">
              <w:rPr>
                <w:rFonts w:ascii="Times New Roman" w:hAnsi="Times New Roman" w:cs="Times New Roman"/>
                <w:sz w:val="24"/>
                <w:szCs w:val="24"/>
              </w:rPr>
              <w:t xml:space="preserve">лидами и лицами с ограниченными </w:t>
            </w:r>
            <w:r w:rsidR="0000071B" w:rsidRPr="00083BDF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возможностями </w:t>
            </w:r>
          </w:p>
          <w:p w:rsidR="00D84B4E" w:rsidRDefault="004479B4" w:rsidP="0044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071B" w:rsidRPr="00083BDF">
              <w:rPr>
                <w:rFonts w:ascii="Times New Roman" w:hAnsi="Times New Roman" w:cs="Times New Roman"/>
                <w:sz w:val="24"/>
                <w:szCs w:val="24"/>
              </w:rPr>
              <w:t>доровья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заключается в </w:t>
            </w: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преодолении, сглаживании, выравнивании, ослаблении</w:t>
            </w:r>
            <w:r w:rsidR="0000071B" w:rsidRPr="00655777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 </w:t>
            </w:r>
            <w:r w:rsidR="0000071B" w:rsidRPr="00655777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lastRenderedPageBreak/>
              <w:t>физических и п</w:t>
            </w: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сихических недостатков, развитии</w:t>
            </w:r>
            <w:r w:rsidR="0000071B" w:rsidRPr="00655777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 пс</w:t>
            </w:r>
            <w:r w:rsidR="0000071B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ихических процессов и </w:t>
            </w:r>
            <w:r w:rsidR="0000071B" w:rsidRPr="00655777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физических способностей с применением </w:t>
            </w:r>
            <w:r w:rsidR="0000071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необходимого оборудования и </w:t>
            </w:r>
            <w:r w:rsidR="0000071B" w:rsidRPr="00655777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00071B">
              <w:rPr>
                <w:rFonts w:ascii="Times New Roman" w:hAnsi="Times New Roman" w:cs="Times New Roman"/>
                <w:sz w:val="24"/>
                <w:szCs w:val="24"/>
              </w:rPr>
              <w:t xml:space="preserve"> адаптивной физической культуры</w:t>
            </w:r>
            <w:r w:rsidR="00D84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071B" w:rsidRPr="004479B4" w:rsidRDefault="0000071B" w:rsidP="004479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77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</w:p>
        </w:tc>
        <w:tc>
          <w:tcPr>
            <w:tcW w:w="401" w:type="pct"/>
            <w:vMerge w:val="restart"/>
          </w:tcPr>
          <w:p w:rsidR="0000071B" w:rsidRPr="006B7111" w:rsidRDefault="007F5614" w:rsidP="00367F9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</w:t>
            </w:r>
            <w:r w:rsidR="004479B4" w:rsidRPr="00655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оррекционно-развивающей </w:t>
            </w:r>
            <w:r w:rsidR="00447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91" w:type="pct"/>
            <w:vMerge w:val="restart"/>
          </w:tcPr>
          <w:p w:rsidR="0000071B" w:rsidRPr="00655777" w:rsidRDefault="0000071B" w:rsidP="0095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65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00071B" w:rsidRPr="006B7111" w:rsidRDefault="0000071B" w:rsidP="00956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0071B" w:rsidRPr="00CD2999" w:rsidTr="002268B0">
        <w:tc>
          <w:tcPr>
            <w:tcW w:w="181" w:type="pct"/>
            <w:vMerge/>
          </w:tcPr>
          <w:p w:rsidR="0000071B" w:rsidRPr="00CD2999" w:rsidRDefault="0000071B" w:rsidP="000C54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0071B" w:rsidRDefault="0000071B" w:rsidP="000C54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УК-2.2. Умеет:  </w:t>
            </w:r>
          </w:p>
          <w:p w:rsidR="0000071B" w:rsidRPr="00083BDF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анализ планов с позиций правовых норм, имеющихся ресурсов </w:t>
            </w:r>
          </w:p>
          <w:p w:rsidR="0000071B" w:rsidRPr="00083BDF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 xml:space="preserve">и ограничений;  </w:t>
            </w:r>
          </w:p>
          <w:p w:rsidR="0000071B" w:rsidRPr="00083BDF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оценку ресурсного обеспечения спортивного, физкультурно-оздоровительного или спортивно-массового мероприятия для лиц с инвалидностью и ограниченными возможностями здоровья;  </w:t>
            </w:r>
          </w:p>
          <w:p w:rsidR="0000071B" w:rsidRPr="00083BDF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>- ориентироваться в законодательстве и правовой литературе, принимать решения и совершать действия в соответствии с законом.</w:t>
            </w:r>
          </w:p>
        </w:tc>
        <w:tc>
          <w:tcPr>
            <w:tcW w:w="356" w:type="pct"/>
            <w:vMerge/>
            <w:vAlign w:val="center"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071B" w:rsidRPr="00CD2999" w:rsidTr="002268B0">
        <w:tc>
          <w:tcPr>
            <w:tcW w:w="181" w:type="pct"/>
            <w:vMerge/>
          </w:tcPr>
          <w:p w:rsidR="0000071B" w:rsidRPr="00CD2999" w:rsidRDefault="0000071B" w:rsidP="000C54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0071B" w:rsidRPr="001004C0" w:rsidRDefault="0000071B" w:rsidP="000C54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УК-2.3. Имеет навыки и/или опыт деятельности: </w:t>
            </w:r>
          </w:p>
          <w:p w:rsidR="0000071B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и реализации циклов занятий различной продолжительности по избранным видам спорта, адаптивного спорта;  </w:t>
            </w:r>
          </w:p>
          <w:p w:rsidR="0000071B" w:rsidRPr="003B2FCC" w:rsidRDefault="0000071B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DF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и проведения научного исследования по определению эффективности деятельности в области физической культуры и спорта, адаптивной физической культуры и адаптивного спорта, комплексной реабилитации и </w:t>
            </w:r>
            <w:proofErr w:type="spellStart"/>
            <w:r w:rsidRPr="00083BD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83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0071B" w:rsidRPr="00CD2999" w:rsidRDefault="0000071B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62AA6" w:rsidRDefault="00E62AA6"/>
    <w:p w:rsidR="00197C5C" w:rsidRDefault="00197C5C"/>
    <w:p w:rsidR="00197C5C" w:rsidRDefault="00197C5C"/>
    <w:p w:rsidR="0000071B" w:rsidRDefault="0000071B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A261B0" w:rsidRPr="00CD2999" w:rsidTr="00A261B0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261B0" w:rsidRPr="00CD2999" w:rsidTr="00A261B0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833ED0" w:rsidRDefault="00587B5B" w:rsidP="0058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A84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B96A8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96A84">
              <w:rPr>
                <w:rFonts w:ascii="Times New Roman" w:hAnsi="Times New Roman" w:cs="Times New Roman"/>
                <w:sz w:val="24"/>
                <w:szCs w:val="24"/>
              </w:rPr>
              <w:t xml:space="preserve"> обучать лиц с отклонениями в состоянии здоровья специальным знаниям и способам их рационального применения при воздействии на телесность в соответствии с выделяемыми видами адаптивной физической культуры</w:t>
            </w:r>
          </w:p>
          <w:p w:rsidR="00F40128" w:rsidRPr="00587B5B" w:rsidRDefault="00F40128" w:rsidP="00587B5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</w:tbl>
    <w:p w:rsidR="005A4B19" w:rsidRDefault="005A4B19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261B0" w:rsidRPr="00CD2999" w:rsidTr="00A261B0">
        <w:trPr>
          <w:cantSplit/>
          <w:trHeight w:val="3462"/>
        </w:trPr>
        <w:tc>
          <w:tcPr>
            <w:tcW w:w="181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F77ED" w:rsidRPr="00DB21D8" w:rsidTr="00AF1554">
        <w:tc>
          <w:tcPr>
            <w:tcW w:w="181" w:type="pct"/>
            <w:vMerge w:val="restart"/>
          </w:tcPr>
          <w:p w:rsidR="00BF77ED" w:rsidRPr="00DB21D8" w:rsidRDefault="00BF77ED" w:rsidP="0059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BF77ED" w:rsidRDefault="00BF77ED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7ED" w:rsidRDefault="00BF77ED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- теорию и методику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адаптивной физической культуры;</w:t>
            </w:r>
          </w:p>
          <w:p w:rsidR="00BF77ED" w:rsidRPr="0061105E" w:rsidRDefault="00BF77ED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ченными возможностями здоровья.</w:t>
            </w:r>
          </w:p>
        </w:tc>
        <w:tc>
          <w:tcPr>
            <w:tcW w:w="356" w:type="pct"/>
            <w:vMerge w:val="restart"/>
          </w:tcPr>
          <w:p w:rsidR="00BF77ED" w:rsidRPr="00DE170A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BF77ED" w:rsidRPr="00DE170A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BF77ED" w:rsidRPr="00DE170A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F77ED" w:rsidRDefault="00BF77ED" w:rsidP="000C54DA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BF77ED" w:rsidRPr="00955DCB" w:rsidRDefault="00BF77ED" w:rsidP="000C54DA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77ED" w:rsidRPr="00193489" w:rsidRDefault="00BF77ED" w:rsidP="000C54DA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89">
              <w:rPr>
                <w:rFonts w:ascii="Times New Roman" w:eastAsia="Times New Roman" w:hAnsi="Times New Roman" w:cs="Times New Roman"/>
                <w:bCs/>
                <w:iCs/>
                <w:w w:val="96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7"/>
                <w:sz w:val="24"/>
                <w:szCs w:val="24"/>
                <w:lang w:eastAsia="ru-RU"/>
              </w:rPr>
              <w:t>д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4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3"/>
                <w:sz w:val="24"/>
                <w:szCs w:val="24"/>
                <w:lang w:eastAsia="ru-RU"/>
              </w:rPr>
              <w:t>п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1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2"/>
                <w:sz w:val="24"/>
                <w:szCs w:val="24"/>
                <w:lang w:eastAsia="ru-RU"/>
              </w:rPr>
              <w:t>в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3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5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0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0"/>
                <w:sz w:val="24"/>
                <w:szCs w:val="24"/>
                <w:lang w:eastAsia="ru-RU"/>
              </w:rPr>
              <w:t>ф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8"/>
                <w:sz w:val="24"/>
                <w:szCs w:val="24"/>
                <w:lang w:eastAsia="ru-RU"/>
              </w:rPr>
              <w:t>з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6"/>
                <w:sz w:val="24"/>
                <w:szCs w:val="24"/>
                <w:lang w:eastAsia="ru-RU"/>
              </w:rPr>
              <w:t>ч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0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8"/>
                <w:sz w:val="24"/>
                <w:szCs w:val="24"/>
                <w:lang w:eastAsia="ru-RU"/>
              </w:rPr>
              <w:t>с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2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5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0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2"/>
                <w:sz w:val="24"/>
                <w:szCs w:val="24"/>
                <w:lang w:eastAsia="ru-RU"/>
              </w:rPr>
              <w:t>в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5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8"/>
                <w:sz w:val="24"/>
                <w:szCs w:val="24"/>
                <w:lang w:eastAsia="ru-RU"/>
              </w:rPr>
              <w:t>с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3"/>
                <w:sz w:val="24"/>
                <w:szCs w:val="24"/>
                <w:lang w:eastAsia="ru-RU"/>
              </w:rPr>
              <w:t>п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1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4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03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bCs/>
                <w:iCs/>
                <w:w w:val="110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w w:val="117"/>
                <w:sz w:val="24"/>
                <w:szCs w:val="24"/>
                <w:lang w:eastAsia="ru-RU"/>
              </w:rPr>
              <w:t>в</w:t>
            </w:r>
            <w:r w:rsidRPr="00193489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-8"/>
                <w:w w:val="126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-8"/>
                <w:w w:val="12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-9"/>
                <w:w w:val="11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  <w:lang w:eastAsia="ru-RU"/>
              </w:rPr>
              <w:t>ци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  <w:lang w:eastAsia="ru-RU"/>
              </w:rPr>
              <w:t>нн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  <w:lang w:eastAsia="ru-RU"/>
              </w:rPr>
              <w:t>ы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97"/>
                <w:sz w:val="24"/>
                <w:szCs w:val="24"/>
                <w:lang w:eastAsia="ru-RU"/>
              </w:rPr>
              <w:t>х</w:t>
            </w:r>
            <w:r w:rsidRPr="00193489">
              <w:rPr>
                <w:rFonts w:ascii="Times New Roman" w:eastAsia="Times New Roman" w:hAnsi="Times New Roman" w:cs="Times New Roman"/>
                <w:spacing w:val="109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7"/>
                <w:sz w:val="24"/>
                <w:szCs w:val="24"/>
                <w:lang w:eastAsia="ru-RU"/>
              </w:rPr>
              <w:t>б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  <w:lang w:eastAsia="ru-RU"/>
              </w:rPr>
              <w:t>зо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  <w:lang w:eastAsia="ru-RU"/>
              </w:rPr>
              <w:t>ва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7"/>
                <w:sz w:val="24"/>
                <w:szCs w:val="24"/>
                <w:lang w:eastAsia="ru-RU"/>
              </w:rPr>
              <w:t>ль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  <w:lang w:eastAsia="ru-RU"/>
              </w:rPr>
              <w:t>ы</w:t>
            </w:r>
            <w:r w:rsidRPr="00193489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х</w:t>
            </w:r>
            <w:r w:rsidRPr="00193489">
              <w:rPr>
                <w:rFonts w:ascii="Times New Roman" w:eastAsia="Times New Roman" w:hAnsi="Times New Roman" w:cs="Times New Roman"/>
                <w:spacing w:val="103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ч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6"/>
                <w:sz w:val="24"/>
                <w:szCs w:val="24"/>
                <w:lang w:eastAsia="ru-RU"/>
              </w:rPr>
              <w:t>ж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3"/>
                <w:sz w:val="24"/>
                <w:szCs w:val="24"/>
                <w:lang w:eastAsia="ru-RU"/>
              </w:rPr>
              <w:t>д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15"/>
                <w:sz w:val="24"/>
                <w:szCs w:val="24"/>
                <w:lang w:eastAsia="ru-RU"/>
              </w:rPr>
              <w:t>я</w:t>
            </w:r>
            <w:r w:rsidRPr="00193489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х</w:t>
            </w:r>
            <w:r w:rsidRPr="00193489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09"/>
                <w:sz w:val="24"/>
                <w:szCs w:val="24"/>
                <w:lang w:eastAsia="ru-RU"/>
              </w:rPr>
              <w:t>с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11"/>
                <w:sz w:val="24"/>
                <w:szCs w:val="24"/>
                <w:lang w:eastAsia="ru-RU"/>
              </w:rPr>
              <w:t>щ</w:t>
            </w:r>
            <w:r w:rsidRPr="00193489">
              <w:rPr>
                <w:rFonts w:ascii="Times New Roman" w:eastAsia="Times New Roman" w:hAnsi="Times New Roman" w:cs="Times New Roman"/>
                <w:spacing w:val="5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09"/>
                <w:sz w:val="24"/>
                <w:szCs w:val="24"/>
                <w:lang w:eastAsia="ru-RU"/>
              </w:rPr>
              <w:t>с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08"/>
                <w:sz w:val="24"/>
                <w:szCs w:val="24"/>
                <w:lang w:eastAsia="ru-RU"/>
              </w:rPr>
              <w:t>в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07"/>
                <w:sz w:val="24"/>
                <w:szCs w:val="24"/>
                <w:lang w:eastAsia="ru-RU"/>
              </w:rPr>
              <w:t>л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15"/>
                <w:sz w:val="24"/>
                <w:szCs w:val="24"/>
                <w:lang w:eastAsia="ru-RU"/>
              </w:rPr>
              <w:t>я</w:t>
            </w:r>
            <w:r w:rsidRPr="00193489">
              <w:rPr>
                <w:rFonts w:ascii="Times New Roman" w:eastAsia="Times New Roman" w:hAnsi="Times New Roman" w:cs="Times New Roman"/>
                <w:spacing w:val="5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4"/>
                <w:w w:val="10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  <w:t>я в следующ</w:t>
            </w:r>
            <w:r w:rsidRPr="00193489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  <w:t>их</w:t>
            </w:r>
            <w:r w:rsidRPr="00193489">
              <w:rPr>
                <w:rFonts w:ascii="Times New Roman" w:eastAsia="Times New Roman" w:hAnsi="Times New Roman" w:cs="Times New Roman"/>
                <w:spacing w:val="106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  <w:lang w:eastAsia="ru-RU"/>
              </w:rPr>
              <w:t>ф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м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97"/>
                <w:sz w:val="24"/>
                <w:szCs w:val="24"/>
                <w:lang w:eastAsia="ru-RU"/>
              </w:rPr>
              <w:t>х</w:t>
            </w:r>
            <w:r w:rsidRPr="001934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:</w:t>
            </w:r>
          </w:p>
          <w:p w:rsidR="00BF77ED" w:rsidRDefault="00BF77ED" w:rsidP="000C54DA">
            <w:pPr>
              <w:widowControl w:val="0"/>
              <w:autoSpaceDE w:val="0"/>
              <w:autoSpaceDN w:val="0"/>
              <w:adjustRightInd w:val="0"/>
              <w:ind w:left="601" w:right="-20" w:hanging="284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  <w:lang w:eastAsia="ru-RU"/>
              </w:rPr>
              <w:t xml:space="preserve">1) 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  <w:lang w:eastAsia="ru-RU"/>
              </w:rPr>
              <w:t>ф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з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eastAsia="ru-RU"/>
              </w:rPr>
              <w:t>л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ь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м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87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82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б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  <w:lang w:eastAsia="ru-RU"/>
              </w:rPr>
              <w:t>щ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б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зо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eastAsia="ru-RU"/>
              </w:rPr>
              <w:t>в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ель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ы</w:t>
            </w:r>
            <w:r w:rsidRPr="00193489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х</w:t>
            </w:r>
            <w:r w:rsidRPr="00193489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;</w:t>
            </w:r>
          </w:p>
          <w:p w:rsidR="00BF77ED" w:rsidRDefault="00BF77ED" w:rsidP="000C54DA">
            <w:pPr>
              <w:widowControl w:val="0"/>
              <w:autoSpaceDE w:val="0"/>
              <w:autoSpaceDN w:val="0"/>
              <w:adjustRightInd w:val="0"/>
              <w:ind w:left="601" w:right="-20" w:hanging="284"/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3"/>
                <w:sz w:val="24"/>
                <w:szCs w:val="24"/>
                <w:lang w:eastAsia="ru-RU"/>
              </w:rPr>
              <w:t>г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з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eastAsia="ru-RU"/>
              </w:rPr>
              <w:t>ва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  <w:lang w:eastAsia="ru-RU"/>
              </w:rPr>
              <w:t>г</w:t>
            </w:r>
            <w:r w:rsidRPr="00193489"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ru-RU"/>
              </w:rPr>
              <w:t>ы</w:t>
            </w:r>
            <w:r w:rsidRPr="00193489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  <w:lang w:eastAsia="ru-RU"/>
              </w:rPr>
              <w:t>п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м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97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eastAsia="ru-RU"/>
              </w:rPr>
              <w:t>;</w:t>
            </w:r>
          </w:p>
          <w:p w:rsidR="00BF77ED" w:rsidRDefault="00BF77ED" w:rsidP="000C54DA">
            <w:pPr>
              <w:widowControl w:val="0"/>
              <w:autoSpaceDE w:val="0"/>
              <w:autoSpaceDN w:val="0"/>
              <w:adjustRightInd w:val="0"/>
              <w:ind w:left="601" w:right="-20" w:hanging="284"/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eastAsia="ru-RU"/>
              </w:rPr>
              <w:t xml:space="preserve">3) </w:t>
            </w:r>
            <w:r w:rsidRPr="00193489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м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87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  <w:lang w:eastAsia="ru-RU"/>
              </w:rPr>
              <w:t>(</w:t>
            </w:r>
            <w:r w:rsidRPr="00193489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в</w:t>
            </w:r>
            <w:r w:rsidRPr="00193489">
              <w:rPr>
                <w:rFonts w:ascii="Times New Roman" w:eastAsia="Times New Roman" w:hAnsi="Times New Roman" w:cs="Times New Roman"/>
                <w:spacing w:val="87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  <w:t>м</w:t>
            </w:r>
            <w:r w:rsidRPr="00193489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  <w:lang w:eastAsia="ru-RU"/>
              </w:rPr>
              <w:t>л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-2"/>
                <w:w w:val="103"/>
                <w:sz w:val="24"/>
                <w:szCs w:val="24"/>
                <w:lang w:eastAsia="ru-RU"/>
              </w:rPr>
              <w:t>д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  <w:lang w:eastAsia="ru-RU"/>
              </w:rPr>
              <w:t>ш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х</w:t>
            </w:r>
            <w:r w:rsidRPr="00193489">
              <w:rPr>
                <w:rFonts w:ascii="Times New Roman" w:eastAsia="Times New Roman" w:hAnsi="Times New Roman" w:cs="Times New Roman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л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  <w:lang w:eastAsia="ru-RU"/>
              </w:rPr>
              <w:t>с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  <w:lang w:eastAsia="ru-RU"/>
              </w:rPr>
              <w:t>с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97"/>
                <w:sz w:val="24"/>
                <w:szCs w:val="24"/>
                <w:lang w:eastAsia="ru-RU"/>
              </w:rPr>
              <w:t>х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  <w:lang w:eastAsia="ru-RU"/>
              </w:rPr>
              <w:t>)</w:t>
            </w:r>
            <w:r w:rsidRPr="00193489"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eastAsia="ru-RU"/>
              </w:rPr>
              <w:t>;</w:t>
            </w:r>
          </w:p>
          <w:p w:rsidR="0000071B" w:rsidRDefault="0000071B" w:rsidP="000C54DA">
            <w:pPr>
              <w:widowControl w:val="0"/>
              <w:autoSpaceDE w:val="0"/>
              <w:autoSpaceDN w:val="0"/>
              <w:adjustRightInd w:val="0"/>
              <w:ind w:left="601" w:right="-20" w:hanging="284"/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eastAsia="ru-RU"/>
              </w:rPr>
              <w:t>4) спортивный час (после уроков);</w:t>
            </w:r>
          </w:p>
          <w:p w:rsidR="00BF77ED" w:rsidRDefault="00BF77ED" w:rsidP="000C54DA">
            <w:pPr>
              <w:widowControl w:val="0"/>
              <w:autoSpaceDE w:val="0"/>
              <w:autoSpaceDN w:val="0"/>
              <w:adjustRightInd w:val="0"/>
              <w:ind w:left="601" w:right="-20" w:hanging="284"/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  <w:lang w:eastAsia="ru-RU"/>
              </w:rPr>
              <w:t>ф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  <w:t>з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>л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eastAsia="ru-RU"/>
              </w:rPr>
              <w:t>ь</w:t>
            </w:r>
            <w:r w:rsidRPr="00193489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  <w:lang w:eastAsia="ru-RU"/>
              </w:rPr>
              <w:t>ы</w:t>
            </w:r>
            <w:r w:rsidRPr="00193489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п</w:t>
            </w:r>
            <w:r w:rsidRPr="00193489"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  <w:lang w:eastAsia="ru-RU"/>
              </w:rPr>
              <w:t>а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  <w:lang w:eastAsia="ru-RU"/>
              </w:rPr>
              <w:t>з</w:t>
            </w:r>
            <w:r w:rsidRPr="00193489">
              <w:rPr>
                <w:rFonts w:ascii="Times New Roman" w:eastAsia="Times New Roman" w:hAnsi="Times New Roman" w:cs="Times New Roman"/>
                <w:w w:val="103"/>
                <w:sz w:val="24"/>
                <w:szCs w:val="24"/>
                <w:lang w:eastAsia="ru-RU"/>
              </w:rPr>
              <w:t>д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  <w:lang w:eastAsia="ru-RU"/>
              </w:rPr>
              <w:t>н</w:t>
            </w:r>
            <w:r w:rsidRPr="00193489"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  <w:lang w:eastAsia="ru-RU"/>
              </w:rPr>
              <w:t>;</w:t>
            </w:r>
          </w:p>
          <w:p w:rsidR="00BF77ED" w:rsidRPr="00C87B71" w:rsidRDefault="00BF77ED" w:rsidP="000C54DA">
            <w:pPr>
              <w:widowControl w:val="0"/>
              <w:autoSpaceDE w:val="0"/>
              <w:autoSpaceDN w:val="0"/>
              <w:adjustRightInd w:val="0"/>
              <w:ind w:left="601" w:right="-20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  <w:lang w:eastAsia="ru-RU"/>
              </w:rPr>
              <w:lastRenderedPageBreak/>
              <w:t>6)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82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  <w:lang w:eastAsia="ru-RU"/>
              </w:rPr>
              <w:t>ф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  <w:lang w:eastAsia="ru-RU"/>
              </w:rPr>
              <w:t>з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  <w:lang w:eastAsia="ru-RU"/>
              </w:rPr>
              <w:t>и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07"/>
                <w:sz w:val="24"/>
                <w:szCs w:val="24"/>
                <w:lang w:eastAsia="ru-RU"/>
              </w:rPr>
              <w:t>ч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  <w:lang w:eastAsia="ru-RU"/>
              </w:rPr>
              <w:t>е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  <w:lang w:eastAsia="ru-RU"/>
              </w:rPr>
              <w:t>с</w:t>
            </w:r>
            <w:r w:rsidRPr="00193489"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  <w:lang w:eastAsia="ru-RU"/>
              </w:rPr>
              <w:t>о</w:t>
            </w:r>
            <w:r w:rsidRPr="00193489">
              <w:rPr>
                <w:rFonts w:ascii="Times New Roman" w:eastAsia="Times New Roman" w:hAnsi="Times New Roman" w:cs="Times New Roman"/>
                <w:w w:val="113"/>
                <w:sz w:val="24"/>
                <w:szCs w:val="24"/>
                <w:lang w:eastAsia="ru-RU"/>
              </w:rPr>
              <w:t>й</w:t>
            </w:r>
            <w:r w:rsidRPr="00193489">
              <w:rPr>
                <w:rFonts w:ascii="Times New Roman" w:eastAsia="Times New Roman" w:hAnsi="Times New Roman" w:cs="Times New Roman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193489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  <w:t>к</w:t>
            </w:r>
            <w:r w:rsidRPr="00193489">
              <w:rPr>
                <w:rFonts w:ascii="Times New Roman" w:eastAsia="Times New Roman" w:hAnsi="Times New Roman" w:cs="Times New Roman"/>
                <w:spacing w:val="-2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eastAsia="ru-RU"/>
              </w:rPr>
              <w:t>л</w:t>
            </w:r>
            <w:r w:rsidRPr="00193489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  <w:lang w:eastAsia="ru-RU"/>
              </w:rPr>
              <w:t>ь</w:t>
            </w:r>
            <w:r w:rsidRPr="00193489">
              <w:rPr>
                <w:rFonts w:ascii="Times New Roman" w:eastAsia="Times New Roman" w:hAnsi="Times New Roman" w:cs="Times New Roman"/>
                <w:spacing w:val="-2"/>
                <w:w w:val="104"/>
                <w:sz w:val="24"/>
                <w:szCs w:val="24"/>
                <w:lang w:eastAsia="ru-RU"/>
              </w:rPr>
              <w:t>т</w:t>
            </w:r>
            <w:r w:rsidRPr="00193489">
              <w:rPr>
                <w:rFonts w:ascii="Times New Roman" w:eastAsia="Times New Roman" w:hAnsi="Times New Roman" w:cs="Times New Roman"/>
                <w:spacing w:val="-1"/>
                <w:w w:val="97"/>
                <w:sz w:val="24"/>
                <w:szCs w:val="24"/>
                <w:lang w:eastAsia="ru-RU"/>
              </w:rPr>
              <w:t>у</w:t>
            </w:r>
            <w:r w:rsidRPr="00193489"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  <w:lang w:eastAsia="ru-RU"/>
              </w:rPr>
              <w:t>р</w:t>
            </w:r>
            <w:r w:rsidRPr="00193489"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vMerge w:val="restart"/>
          </w:tcPr>
          <w:p w:rsidR="00BF77ED" w:rsidRPr="00CD2999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91" w:type="pct"/>
            <w:vMerge w:val="restart"/>
          </w:tcPr>
          <w:p w:rsidR="00BF77ED" w:rsidRPr="00955DCB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F77ED" w:rsidRPr="00955DCB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ответа</w:t>
            </w:r>
          </w:p>
          <w:p w:rsidR="00BF77ED" w:rsidRPr="00CD2999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BF77ED" w:rsidRPr="00DB21D8" w:rsidTr="000C54DA">
        <w:tc>
          <w:tcPr>
            <w:tcW w:w="181" w:type="pct"/>
            <w:vMerge/>
          </w:tcPr>
          <w:p w:rsidR="00BF77ED" w:rsidRPr="00DB21D8" w:rsidRDefault="00BF77E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77ED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7ED" w:rsidRPr="00901EE1" w:rsidRDefault="00BF77ED" w:rsidP="000C54D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формы, средства и методы адаптивного физического воспитания инвалидов, лиц с ограниченными возможностями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BF77ED" w:rsidRPr="00DB21D8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77ED" w:rsidRPr="00DB21D8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77ED" w:rsidRPr="00DB21D8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F77ED" w:rsidRPr="00DB21D8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F77ED" w:rsidRPr="00DB21D8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77ED" w:rsidRPr="00DB21D8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7ED" w:rsidRPr="00CD2999" w:rsidTr="000C54DA">
        <w:tc>
          <w:tcPr>
            <w:tcW w:w="181" w:type="pct"/>
            <w:vMerge/>
          </w:tcPr>
          <w:p w:rsidR="00BF77ED" w:rsidRPr="00DB21D8" w:rsidRDefault="00BF77E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77ED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b/>
                <w:sz w:val="24"/>
                <w:szCs w:val="24"/>
              </w:rPr>
              <w:t>ПК-1.3. Имеет навыки и/или опыт деятельности: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7ED" w:rsidRPr="00884364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проведения занятия по адаптивной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физической культуре согласно разработанному плану по программам и методикам адап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тивного физического воспитания.</w:t>
            </w:r>
          </w:p>
        </w:tc>
        <w:tc>
          <w:tcPr>
            <w:tcW w:w="356" w:type="pct"/>
            <w:vMerge/>
          </w:tcPr>
          <w:p w:rsidR="00BF77ED" w:rsidRPr="00CD2999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77ED" w:rsidRPr="00CD2999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77ED" w:rsidRPr="00CD2999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F77ED" w:rsidRPr="00CD2999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F77ED" w:rsidRPr="00CD2999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77ED" w:rsidRPr="00CD2999" w:rsidRDefault="00BF77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7ED" w:rsidRPr="00DB21D8" w:rsidTr="00587B5B">
        <w:tc>
          <w:tcPr>
            <w:tcW w:w="181" w:type="pct"/>
            <w:vMerge w:val="restart"/>
          </w:tcPr>
          <w:p w:rsidR="00BF77ED" w:rsidRPr="00DB21D8" w:rsidRDefault="00BF77ED" w:rsidP="0059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BF77ED" w:rsidRDefault="00BF77ED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7ED" w:rsidRDefault="00BF77ED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</w:t>
            </w:r>
            <w:proofErr w:type="gramStart"/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здоровья, специфику инклюзивного подхода в образовании;</w:t>
            </w:r>
          </w:p>
          <w:p w:rsidR="00BF77ED" w:rsidRDefault="00BF77ED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:rsidR="00BF77ED" w:rsidRPr="00901EE1" w:rsidRDefault="00BF77ED" w:rsidP="000C54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- теорию и методику адаптивной физической культуры.</w:t>
            </w:r>
          </w:p>
        </w:tc>
        <w:tc>
          <w:tcPr>
            <w:tcW w:w="356" w:type="pct"/>
            <w:vMerge w:val="restart"/>
          </w:tcPr>
          <w:p w:rsidR="00BF77ED" w:rsidRPr="00CD2999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F77ED" w:rsidRPr="00CD2999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F77ED" w:rsidRPr="00CD2999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BF77ED" w:rsidRDefault="00BF77ED" w:rsidP="000C54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BF77ED" w:rsidRDefault="00BF77ED" w:rsidP="000C54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77ED" w:rsidRPr="006607E2" w:rsidRDefault="00BF77ED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7E2">
              <w:rPr>
                <w:rFonts w:ascii="Times New Roman" w:hAnsi="Times New Roman" w:cs="Times New Roman"/>
                <w:sz w:val="24"/>
                <w:szCs w:val="24"/>
              </w:rPr>
              <w:t>Учащиеся, отнесенные по состоянию здоровья к специальной медицинской группе для занятий физической культурой,  подразделяются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607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77ED" w:rsidRPr="006607E2" w:rsidRDefault="00BF77ED" w:rsidP="00BF77ED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7E2">
              <w:rPr>
                <w:rFonts w:ascii="Times New Roman" w:hAnsi="Times New Roman" w:cs="Times New Roman"/>
                <w:sz w:val="24"/>
                <w:szCs w:val="24"/>
              </w:rPr>
              <w:t xml:space="preserve">три подкласса: А, </w:t>
            </w:r>
            <w:proofErr w:type="gramStart"/>
            <w:r w:rsidRPr="00660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607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607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607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7ED" w:rsidRPr="006607E2" w:rsidRDefault="00BF77ED" w:rsidP="00BF77ED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7E2">
              <w:rPr>
                <w:rFonts w:ascii="Times New Roman" w:hAnsi="Times New Roman" w:cs="Times New Roman"/>
                <w:sz w:val="24"/>
                <w:szCs w:val="24"/>
              </w:rPr>
              <w:t>две подгруппы: А и</w:t>
            </w:r>
            <w:proofErr w:type="gramStart"/>
            <w:r w:rsidRPr="006607E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6607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7ED" w:rsidRPr="00957EFB" w:rsidRDefault="00BF77ED" w:rsidP="00BF77ED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E2">
              <w:rPr>
                <w:rFonts w:ascii="Times New Roman" w:hAnsi="Times New Roman" w:cs="Times New Roman"/>
                <w:sz w:val="24"/>
                <w:szCs w:val="24"/>
              </w:rPr>
              <w:t>четыре класса.</w:t>
            </w:r>
          </w:p>
        </w:tc>
        <w:tc>
          <w:tcPr>
            <w:tcW w:w="401" w:type="pct"/>
            <w:vMerge w:val="restart"/>
          </w:tcPr>
          <w:p w:rsidR="00BF77ED" w:rsidRPr="008646B0" w:rsidRDefault="00BF77ED" w:rsidP="000C54DA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BF77ED" w:rsidRPr="00CD2999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F77ED" w:rsidRPr="00CD2999" w:rsidRDefault="00BF77ED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F77ED" w:rsidRPr="00DB21D8" w:rsidTr="00E67A0C">
        <w:tc>
          <w:tcPr>
            <w:tcW w:w="181" w:type="pct"/>
            <w:vMerge/>
          </w:tcPr>
          <w:p w:rsidR="00BF77ED" w:rsidRPr="00DB21D8" w:rsidRDefault="00BF77ED" w:rsidP="00E6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77ED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7ED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- выявлять потребности и приоритеты инвалидов и лиц с ограниченными возможностями здоровья в физическом развитии и в формировании их жизненно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важных навыков; </w:t>
            </w:r>
          </w:p>
          <w:p w:rsidR="00BF77ED" w:rsidRPr="006607E2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состояния сохранных функций.</w:t>
            </w:r>
          </w:p>
        </w:tc>
        <w:tc>
          <w:tcPr>
            <w:tcW w:w="356" w:type="pct"/>
            <w:vMerge/>
            <w:vAlign w:val="center"/>
          </w:tcPr>
          <w:p w:rsidR="00BF77ED" w:rsidRPr="00DB21D8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77ED" w:rsidRPr="00DB21D8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77ED" w:rsidRPr="00DB21D8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F77ED" w:rsidRPr="00DB21D8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F77ED" w:rsidRPr="00DB21D8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77ED" w:rsidRPr="00DB21D8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7ED" w:rsidRPr="00CD2999" w:rsidTr="00E67A0C">
        <w:tc>
          <w:tcPr>
            <w:tcW w:w="181" w:type="pct"/>
            <w:vMerge/>
          </w:tcPr>
          <w:p w:rsidR="00BF77ED" w:rsidRPr="00DB21D8" w:rsidRDefault="00BF77ED" w:rsidP="00E6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77ED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b/>
                <w:sz w:val="24"/>
                <w:szCs w:val="24"/>
              </w:rPr>
              <w:t>ПК-1.3. Имеет навыки и/или опыт деятельности: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7ED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- оценки данных физической подготовленности, возрастных особенностей и типичных нарушений инвалидов и лиц с ограниченными возможностями здоровья;</w:t>
            </w:r>
          </w:p>
          <w:p w:rsidR="00BF77ED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комплектования групп для занятий адаптивной физической культурой, в том числе по дополнительным </w:t>
            </w:r>
            <w:proofErr w:type="spellStart"/>
            <w:r w:rsidRPr="00901EE1">
              <w:rPr>
                <w:rFonts w:ascii="Times New Roman" w:hAnsi="Times New Roman" w:cs="Times New Roman"/>
                <w:sz w:val="24"/>
                <w:szCs w:val="24"/>
              </w:rPr>
              <w:t>общеразвивающим</w:t>
            </w:r>
            <w:proofErr w:type="spellEnd"/>
            <w:r w:rsidRPr="00901EE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</w:t>
            </w:r>
            <w:r w:rsidRPr="0090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нозологических групп.</w:t>
            </w:r>
          </w:p>
          <w:p w:rsidR="00BF77ED" w:rsidRPr="00901EE1" w:rsidRDefault="00BF77ED" w:rsidP="000C54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Merge/>
            <w:vAlign w:val="center"/>
          </w:tcPr>
          <w:p w:rsidR="00BF77ED" w:rsidRPr="00CD2999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77ED" w:rsidRPr="00CD2999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77ED" w:rsidRPr="00CD2999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F77ED" w:rsidRPr="00CD2999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F77ED" w:rsidRPr="00CD2999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77ED" w:rsidRPr="00CD2999" w:rsidRDefault="00BF77ED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7B5B" w:rsidRDefault="00587B5B"/>
    <w:p w:rsidR="00BF77ED" w:rsidRDefault="00BF77ED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587B5B" w:rsidRPr="00CD2999" w:rsidTr="00E67A0C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587B5B" w:rsidRPr="00CD2999" w:rsidRDefault="00587B5B" w:rsidP="00E67A0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87B5B" w:rsidRPr="00CD2999" w:rsidTr="00E67A0C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587B5B" w:rsidRDefault="00E62AA6" w:rsidP="00E62A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B96A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C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0C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</w:t>
            </w:r>
          </w:p>
          <w:p w:rsidR="009C2FC3" w:rsidRPr="00E62AA6" w:rsidRDefault="009C2FC3" w:rsidP="00E62A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7B5B" w:rsidRDefault="00587B5B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587B5B" w:rsidRPr="00CD2999" w:rsidTr="00E67A0C">
        <w:trPr>
          <w:cantSplit/>
          <w:trHeight w:val="3462"/>
        </w:trPr>
        <w:tc>
          <w:tcPr>
            <w:tcW w:w="181" w:type="pct"/>
            <w:vAlign w:val="center"/>
          </w:tcPr>
          <w:p w:rsidR="00587B5B" w:rsidRPr="00CD2999" w:rsidRDefault="00587B5B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587B5B" w:rsidRPr="00CD2999" w:rsidRDefault="00587B5B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587B5B" w:rsidRPr="00CD2999" w:rsidRDefault="00587B5B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587B5B" w:rsidRPr="00CD2999" w:rsidRDefault="00587B5B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587B5B" w:rsidRPr="00CD2999" w:rsidRDefault="00587B5B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587B5B" w:rsidRPr="00CD2999" w:rsidRDefault="00587B5B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587B5B" w:rsidRPr="00CD2999" w:rsidRDefault="00587B5B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587B5B" w:rsidRPr="00CD2999" w:rsidRDefault="00587B5B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587B5B" w:rsidRPr="00CD2999" w:rsidRDefault="00587B5B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587B5B" w:rsidRPr="00CD2999" w:rsidRDefault="00587B5B" w:rsidP="00E67A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92F8F" w:rsidRPr="00DB21D8" w:rsidTr="00E67A0C">
        <w:tc>
          <w:tcPr>
            <w:tcW w:w="181" w:type="pct"/>
            <w:vMerge w:val="restart"/>
          </w:tcPr>
          <w:p w:rsidR="00B92F8F" w:rsidRPr="00DB21D8" w:rsidRDefault="00B92F8F" w:rsidP="0059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B92F8F" w:rsidRPr="00CE1C06" w:rsidRDefault="00B92F8F" w:rsidP="000C54DA">
            <w:pPr>
              <w:tabs>
                <w:tab w:val="left" w:pos="1875"/>
              </w:tabs>
              <w:spacing w:after="15" w:line="259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b/>
                <w:color w:val="000000"/>
                <w:sz w:val="24"/>
              </w:rPr>
              <w:t>ПК-2.1. Знает: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2" w:line="28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>педагогические закономерности организации образовательного процесса;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1" w:line="27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>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2" w:line="277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 xml:space="preserve">состав испытаний, тестов для всех </w:t>
            </w:r>
            <w:proofErr w:type="spellStart"/>
            <w:r w:rsidRPr="00CE1C06">
              <w:rPr>
                <w:rFonts w:ascii="Times New Roman" w:hAnsi="Times New Roman"/>
                <w:color w:val="000000"/>
                <w:sz w:val="24"/>
              </w:rPr>
              <w:t>гендерных</w:t>
            </w:r>
            <w:proofErr w:type="spellEnd"/>
            <w:r w:rsidRPr="00CE1C06">
              <w:rPr>
                <w:rFonts w:ascii="Times New Roman" w:hAnsi="Times New Roman"/>
                <w:color w:val="000000"/>
                <w:sz w:val="24"/>
              </w:rPr>
              <w:t xml:space="preserve"> и возрастных групп, включая контрольные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показатели испытаний, тестов и их нормативные значения;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40" w:line="244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классификацию физических упражнений в лечебной физической культуре;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jc w:val="both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правила этики и деонтологии в сфере взаимодействия с инвалидами, лицами с ограниченными возможностями здоровья.</w:t>
            </w:r>
          </w:p>
        </w:tc>
        <w:tc>
          <w:tcPr>
            <w:tcW w:w="356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92F8F" w:rsidRPr="00CE1C06" w:rsidRDefault="00B92F8F" w:rsidP="000C54D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E1C06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 w:rsidRPr="0000071B">
              <w:rPr>
                <w:rFonts w:ascii="Times New Roman" w:hAnsi="Times New Roman"/>
                <w:i/>
                <w:sz w:val="24"/>
                <w:szCs w:val="24"/>
              </w:rPr>
              <w:t xml:space="preserve">текст и </w:t>
            </w:r>
            <w:r w:rsidR="007A3731" w:rsidRPr="0000071B">
              <w:rPr>
                <w:rFonts w:ascii="Times New Roman" w:hAnsi="Times New Roman"/>
                <w:i/>
                <w:sz w:val="24"/>
                <w:szCs w:val="24"/>
              </w:rPr>
              <w:t>установите</w:t>
            </w:r>
            <w:r w:rsidR="007A373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A3731">
              <w:rPr>
                <w:rFonts w:ascii="Times New Roman" w:hAnsi="Times New Roman"/>
                <w:i/>
                <w:sz w:val="24"/>
                <w:szCs w:val="24"/>
              </w:rPr>
              <w:t>последовательность</w:t>
            </w:r>
            <w:r w:rsidRPr="00CE1C06">
              <w:rPr>
                <w:rFonts w:ascii="Times New Roman" w:hAnsi="Times New Roman"/>
                <w:i/>
                <w:sz w:val="24"/>
                <w:szCs w:val="24"/>
              </w:rPr>
              <w:t xml:space="preserve"> в соответствии с заданием.</w:t>
            </w:r>
          </w:p>
          <w:p w:rsidR="0000071B" w:rsidRDefault="0000071B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Установите последовательность этапов разработки индивидуального образовательного маршрута (ИОМ) для ребенка с ограниченными возможностями здоровья (ОВЗ):</w:t>
            </w: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="006C4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C06">
              <w:rPr>
                <w:rFonts w:ascii="Times New Roman" w:hAnsi="Times New Roman"/>
                <w:sz w:val="24"/>
                <w:szCs w:val="24"/>
              </w:rPr>
              <w:t>формирование целей и задач ИОМ для ребенка с ОВЗ</w:t>
            </w:r>
            <w:r w:rsidR="006C47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2)</w:t>
            </w:r>
            <w:r w:rsidR="006C4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C06">
              <w:rPr>
                <w:rFonts w:ascii="Times New Roman" w:hAnsi="Times New Roman"/>
                <w:sz w:val="24"/>
                <w:szCs w:val="24"/>
              </w:rPr>
              <w:t>определение особенностей развития и обучения ребенка с ОВЗ</w:t>
            </w:r>
            <w:r w:rsidR="006C47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3)</w:t>
            </w:r>
            <w:r w:rsidR="006C4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C06">
              <w:rPr>
                <w:rFonts w:ascii="Times New Roman" w:hAnsi="Times New Roman"/>
                <w:sz w:val="24"/>
                <w:szCs w:val="24"/>
              </w:rPr>
              <w:t>создание программы ИОМ с учетом особенностей развития ребенка с ОВЗ</w:t>
            </w:r>
            <w:r w:rsidR="006C47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4)</w:t>
            </w:r>
            <w:r w:rsidR="006C4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C06">
              <w:rPr>
                <w:rFonts w:ascii="Times New Roman" w:hAnsi="Times New Roman"/>
                <w:sz w:val="24"/>
                <w:szCs w:val="24"/>
              </w:rPr>
              <w:t>мониторинг реализации ИОМ и корректировка плана</w:t>
            </w:r>
            <w:r w:rsidR="006C47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5)</w:t>
            </w:r>
            <w:r w:rsidR="006C4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C06">
              <w:rPr>
                <w:rFonts w:ascii="Times New Roman" w:hAnsi="Times New Roman"/>
                <w:sz w:val="24"/>
                <w:szCs w:val="24"/>
              </w:rPr>
              <w:t>определение видов, форм, средств обучения ребенка с ОВЗ в рамках ИОМ</w:t>
            </w: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E1C06">
              <w:rPr>
                <w:rFonts w:ascii="Times New Roman" w:hAnsi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B92F8F" w:rsidRPr="00CE1C06" w:rsidTr="000C54DA"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F8F" w:rsidRPr="00CE1C06" w:rsidRDefault="00B92F8F" w:rsidP="000C54D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F8F" w:rsidRPr="00CE1C06" w:rsidRDefault="00B92F8F" w:rsidP="000C54D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lastRenderedPageBreak/>
              <w:t>21534</w:t>
            </w:r>
          </w:p>
        </w:tc>
        <w:tc>
          <w:tcPr>
            <w:tcW w:w="291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 xml:space="preserve">0б – </w:t>
            </w:r>
            <w:r w:rsidRPr="00CE1C06">
              <w:rPr>
                <w:rFonts w:ascii="Times New Roman" w:hAnsi="Times New Roman"/>
                <w:sz w:val="24"/>
                <w:szCs w:val="24"/>
              </w:rPr>
              <w:lastRenderedPageBreak/>
              <w:t>остальные случаи</w:t>
            </w:r>
          </w:p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F8F" w:rsidRPr="00DB21D8" w:rsidTr="000C54DA">
        <w:tc>
          <w:tcPr>
            <w:tcW w:w="181" w:type="pct"/>
            <w:vMerge/>
          </w:tcPr>
          <w:p w:rsidR="00B92F8F" w:rsidRPr="00DB21D8" w:rsidRDefault="00B92F8F" w:rsidP="00E6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92F8F" w:rsidRPr="00CE1C06" w:rsidRDefault="00B92F8F" w:rsidP="000C54DA">
            <w:pPr>
              <w:tabs>
                <w:tab w:val="left" w:pos="1875"/>
              </w:tabs>
              <w:spacing w:after="13" w:line="259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b/>
                <w:color w:val="000000"/>
                <w:sz w:val="24"/>
              </w:rPr>
              <w:t>ПК-2.2. Умеет: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 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 xml:space="preserve">- определять готовность </w:t>
            </w:r>
            <w:proofErr w:type="spellStart"/>
            <w:r w:rsidRPr="00CE1C06">
              <w:rPr>
                <w:rFonts w:ascii="Times New Roman" w:hAnsi="Times New Roman"/>
                <w:color w:val="000000"/>
                <w:sz w:val="24"/>
              </w:rPr>
              <w:t>реабилитанта</w:t>
            </w:r>
            <w:proofErr w:type="spellEnd"/>
            <w:r w:rsidRPr="00CE1C06">
              <w:rPr>
                <w:rFonts w:ascii="Times New Roman" w:hAnsi="Times New Roman"/>
                <w:color w:val="000000"/>
                <w:sz w:val="24"/>
              </w:rPr>
              <w:t xml:space="preserve"> к участию в индивидуальных и групповых программах реабилитации;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line="283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-планировать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F8F" w:rsidRPr="00CD2999" w:rsidTr="000C54DA">
        <w:tc>
          <w:tcPr>
            <w:tcW w:w="181" w:type="pct"/>
            <w:vMerge/>
          </w:tcPr>
          <w:p w:rsidR="00B92F8F" w:rsidRPr="00DB21D8" w:rsidRDefault="00B92F8F" w:rsidP="00E6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92F8F" w:rsidRPr="00CE1C06" w:rsidRDefault="00B92F8F" w:rsidP="000C54DA">
            <w:pPr>
              <w:tabs>
                <w:tab w:val="left" w:pos="1875"/>
              </w:tabs>
              <w:spacing w:line="279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b/>
                <w:color w:val="000000"/>
                <w:sz w:val="24"/>
              </w:rPr>
              <w:t>ПК-2.3. Имеет навыки и/или опыт деятельности: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0" w:line="270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5" w:line="271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jc w:val="both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line="283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F8F" w:rsidRPr="00DB21D8" w:rsidTr="00E67A0C">
        <w:tc>
          <w:tcPr>
            <w:tcW w:w="181" w:type="pct"/>
            <w:vMerge w:val="restart"/>
          </w:tcPr>
          <w:p w:rsidR="00B92F8F" w:rsidRPr="00DB21D8" w:rsidRDefault="00B92F8F" w:rsidP="0059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B92F8F" w:rsidRPr="00CE1C06" w:rsidRDefault="00B92F8F" w:rsidP="000C54DA">
            <w:pPr>
              <w:tabs>
                <w:tab w:val="left" w:pos="1875"/>
              </w:tabs>
              <w:spacing w:after="15" w:line="259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b/>
                <w:color w:val="000000"/>
                <w:sz w:val="24"/>
              </w:rPr>
              <w:t>ПК-2.1. Знает: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2" w:line="28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>педагогические закономерности организации образовательного процесса;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1" w:line="27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>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2" w:line="277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lastRenderedPageBreak/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 xml:space="preserve">состав испытаний, тестов для всех </w:t>
            </w:r>
            <w:proofErr w:type="spellStart"/>
            <w:r w:rsidRPr="00CE1C06">
              <w:rPr>
                <w:rFonts w:ascii="Times New Roman" w:hAnsi="Times New Roman"/>
                <w:color w:val="000000"/>
                <w:sz w:val="24"/>
              </w:rPr>
              <w:t>гендерных</w:t>
            </w:r>
            <w:proofErr w:type="spellEnd"/>
            <w:r w:rsidRPr="00CE1C06">
              <w:rPr>
                <w:rFonts w:ascii="Times New Roman" w:hAnsi="Times New Roman"/>
                <w:color w:val="000000"/>
                <w:sz w:val="24"/>
              </w:rPr>
              <w:t xml:space="preserve"> и возрастных групп, включая контрольные показатели испытаний, тестов и их нормативные значения;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40" w:line="244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классификацию физических упражнений в лечебной физической культуре;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jc w:val="both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правила этики и деонтологии в сфере взаимодействия с инвалидами, лицами с ограниченными возможностями здоровья.</w:t>
            </w:r>
          </w:p>
        </w:tc>
        <w:tc>
          <w:tcPr>
            <w:tcW w:w="356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92F8F" w:rsidRPr="00CE1C06" w:rsidRDefault="00B92F8F" w:rsidP="000C54D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E1C06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bookmarkStart w:id="0" w:name="_Hlk176277466"/>
            <w:r w:rsidRPr="00CE1C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CE1C06">
              <w:rPr>
                <w:rFonts w:ascii="Times New Roman" w:hAnsi="Times New Roman"/>
                <w:sz w:val="24"/>
                <w:szCs w:val="24"/>
              </w:rPr>
              <w:t xml:space="preserve">ля успешного овладения разнообразными двигательными умениями, полноценной техникой движения, развития физических способностей на уроках адаптивного физического воспитания (АФВ) с детьми с </w:t>
            </w:r>
            <w:r w:rsidRPr="00CE1C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ограниченными возможностями здоровья (ОВЗ) применяют различные методы наглядности. </w:t>
            </w:r>
            <w:r w:rsidRPr="00CE1C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Соотнесите вид детей с ОВЗ </w:t>
            </w:r>
            <w:r w:rsidRPr="00CE1C06">
              <w:rPr>
                <w:rFonts w:ascii="Times New Roman" w:hAnsi="Times New Roman"/>
                <w:sz w:val="24"/>
                <w:szCs w:val="24"/>
              </w:rPr>
              <w:t xml:space="preserve"> из левого столбца (А-Г) с методами наглядности, применяемыми при их обучении на уроках АФВ, из правого столбца (1-4).</w:t>
            </w:r>
            <w:bookmarkEnd w:id="0"/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1132"/>
              <w:gridCol w:w="592"/>
              <w:gridCol w:w="2385"/>
            </w:tblGrid>
            <w:tr w:rsidR="00B92F8F" w:rsidRPr="00CE1C06" w:rsidTr="000C54DA">
              <w:tc>
                <w:tcPr>
                  <w:tcW w:w="1588" w:type="dxa"/>
                  <w:gridSpan w:val="2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bookmarkStart w:id="1" w:name="_Hlk176277483"/>
                  <w:r w:rsidRPr="00CE1C0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Вид детей с ОВЗ</w:t>
                  </w:r>
                </w:p>
              </w:tc>
              <w:tc>
                <w:tcPr>
                  <w:tcW w:w="2977" w:type="dxa"/>
                  <w:gridSpan w:val="2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Методы наглядности</w:t>
                  </w:r>
                </w:p>
              </w:tc>
            </w:tr>
            <w:tr w:rsidR="00B92F8F" w:rsidRPr="00CE1C06" w:rsidTr="000C54DA">
              <w:tc>
                <w:tcPr>
                  <w:tcW w:w="456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132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с нарушением зрения</w:t>
                  </w:r>
                </w:p>
              </w:tc>
              <w:tc>
                <w:tcPr>
                  <w:tcW w:w="592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85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плакаты с изображением тела человека и названием его частей, карточки с рисунками и схемами движений, световые, знаковые, звуковые сигналы</w:t>
                  </w:r>
                </w:p>
              </w:tc>
            </w:tr>
            <w:tr w:rsidR="00B92F8F" w:rsidRPr="00CE1C06" w:rsidTr="000C54DA">
              <w:tc>
                <w:tcPr>
                  <w:tcW w:w="456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132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с нарушением слуха</w:t>
                  </w:r>
                </w:p>
              </w:tc>
              <w:tc>
                <w:tcPr>
                  <w:tcW w:w="592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85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сочетание показа, словесного объяснения и выполнения физического упражнения, рассказ-описание двигательного действия по картинке</w:t>
                  </w:r>
                </w:p>
              </w:tc>
            </w:tr>
            <w:tr w:rsidR="00B92F8F" w:rsidRPr="00CE1C06" w:rsidTr="000C54DA">
              <w:tc>
                <w:tcPr>
                  <w:tcW w:w="456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132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с интеллектуальными нарушениями</w:t>
                  </w:r>
                </w:p>
              </w:tc>
              <w:tc>
                <w:tcPr>
                  <w:tcW w:w="592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385" w:type="dxa"/>
                  <w:shd w:val="clear" w:color="auto" w:fill="auto"/>
                </w:tcPr>
                <w:p w:rsidR="00B92F8F" w:rsidRPr="00CE1C06" w:rsidRDefault="00B92F8F" w:rsidP="007A37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компьютерные игровые тренажеры с биологически обратной связью, метод </w:t>
                  </w:r>
                  <w:proofErr w:type="spellStart"/>
                  <w:r w:rsidRPr="00CE1C0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тандотерапии</w:t>
                  </w:r>
                  <w:proofErr w:type="spellEnd"/>
                  <w:r w:rsidR="007A3731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  <w:r w:rsidR="007A3731" w:rsidRPr="0000071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(тренировки с принудительным выполнением движений)</w:t>
                  </w:r>
                  <w:r w:rsidRPr="0000071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,</w:t>
                  </w:r>
                  <w:r w:rsidRPr="00CE1C0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видеофильмы</w:t>
                  </w:r>
                </w:p>
              </w:tc>
            </w:tr>
            <w:tr w:rsidR="00B92F8F" w:rsidRPr="00CE1C06" w:rsidTr="000C54DA">
              <w:tc>
                <w:tcPr>
                  <w:tcW w:w="456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132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с поражением опорно-двигательного аппарата</w:t>
                  </w:r>
                </w:p>
              </w:tc>
              <w:tc>
                <w:tcPr>
                  <w:tcW w:w="592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385" w:type="dxa"/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CE1C0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объемные и плоскостные макеты тела, рельефное изображение отдельных звеньев тела в пространстве, мелкий и крупный спортивный инвентарь с разной фактурой, звуковые </w:t>
                  </w:r>
                  <w:r w:rsidRPr="00CE1C0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lastRenderedPageBreak/>
                    <w:t>сигналы, оптические средства</w:t>
                  </w:r>
                </w:p>
              </w:tc>
            </w:tr>
          </w:tbl>
          <w:p w:rsidR="00B92F8F" w:rsidRPr="00CE1C06" w:rsidRDefault="00B92F8F" w:rsidP="000C54D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2" w:name="_Hlk176277511"/>
            <w:bookmarkEnd w:id="1"/>
          </w:p>
          <w:p w:rsidR="00B92F8F" w:rsidRPr="00CE1C06" w:rsidRDefault="00B92F8F" w:rsidP="000C54D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Запишите выбранные ц</w:t>
            </w:r>
            <w:r w:rsidRPr="00CE1C06">
              <w:rPr>
                <w:rFonts w:ascii="Times New Roman" w:hAnsi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W w:w="3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79"/>
              <w:gridCol w:w="851"/>
              <w:gridCol w:w="850"/>
              <w:gridCol w:w="851"/>
            </w:tblGrid>
            <w:tr w:rsidR="00B92F8F" w:rsidRPr="00CE1C06" w:rsidTr="000C54DA">
              <w:trPr>
                <w:trHeight w:val="310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92F8F" w:rsidRPr="00CE1C06" w:rsidRDefault="00B92F8F" w:rsidP="000C54DA">
                  <w:pPr>
                    <w:spacing w:after="0" w:line="240" w:lineRule="auto"/>
                    <w:ind w:left="-420" w:firstLine="4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C0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92F8F" w:rsidRPr="00CE1C06" w:rsidRDefault="00B92F8F" w:rsidP="000C54DA">
                  <w:pPr>
                    <w:spacing w:after="0" w:line="240" w:lineRule="auto"/>
                    <w:ind w:left="-420" w:firstLine="4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C06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92F8F" w:rsidRPr="00CE1C06" w:rsidRDefault="00B92F8F" w:rsidP="000C54DA">
                  <w:pPr>
                    <w:spacing w:after="0" w:line="240" w:lineRule="auto"/>
                    <w:ind w:left="-420" w:firstLine="4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C06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92F8F" w:rsidRPr="00CE1C06" w:rsidRDefault="00B92F8F" w:rsidP="000C54DA">
                  <w:pPr>
                    <w:spacing w:after="0" w:line="240" w:lineRule="auto"/>
                    <w:ind w:left="-420" w:firstLine="4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C06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92F8F" w:rsidRPr="00CE1C06" w:rsidTr="000C54DA">
              <w:trPr>
                <w:trHeight w:val="310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ind w:left="-420" w:firstLine="4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ind w:left="-420" w:firstLine="4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ind w:left="-420" w:firstLine="4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92F8F" w:rsidRPr="00CE1C06" w:rsidRDefault="00B92F8F" w:rsidP="000C54DA">
                  <w:pPr>
                    <w:spacing w:after="0" w:line="240" w:lineRule="auto"/>
                    <w:ind w:left="-420" w:firstLine="4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bookmarkEnd w:id="2"/>
          </w:tbl>
          <w:p w:rsidR="00B92F8F" w:rsidRPr="00CE1C06" w:rsidRDefault="00B92F8F" w:rsidP="000C54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291" w:type="pct"/>
            <w:vMerge w:val="restart"/>
          </w:tcPr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</w:t>
            </w:r>
            <w:r w:rsidRPr="00CE1C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 </w:t>
            </w:r>
          </w:p>
          <w:p w:rsidR="00B92F8F" w:rsidRPr="00CE1C06" w:rsidRDefault="00B92F8F" w:rsidP="000C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B92F8F" w:rsidRPr="00DB21D8" w:rsidTr="00E67A0C">
        <w:tc>
          <w:tcPr>
            <w:tcW w:w="181" w:type="pct"/>
            <w:vMerge/>
          </w:tcPr>
          <w:p w:rsidR="00B92F8F" w:rsidRPr="00DB21D8" w:rsidRDefault="00B92F8F" w:rsidP="00E6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92F8F" w:rsidRPr="00CE1C06" w:rsidRDefault="00B92F8F" w:rsidP="000C54DA">
            <w:pPr>
              <w:tabs>
                <w:tab w:val="left" w:pos="1875"/>
              </w:tabs>
              <w:spacing w:after="13" w:line="259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b/>
                <w:color w:val="000000"/>
                <w:sz w:val="24"/>
              </w:rPr>
              <w:t>ПК-2.2. Умеет: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>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 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>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 xml:space="preserve">- определять готовность </w:t>
            </w:r>
            <w:proofErr w:type="spellStart"/>
            <w:r w:rsidRPr="00CE1C06">
              <w:rPr>
                <w:rFonts w:ascii="Times New Roman" w:hAnsi="Times New Roman"/>
                <w:color w:val="000000"/>
                <w:sz w:val="24"/>
              </w:rPr>
              <w:t>реабилитанта</w:t>
            </w:r>
            <w:proofErr w:type="spellEnd"/>
            <w:r w:rsidRPr="00CE1C06">
              <w:rPr>
                <w:rFonts w:ascii="Times New Roman" w:hAnsi="Times New Roman"/>
                <w:color w:val="000000"/>
                <w:sz w:val="24"/>
              </w:rPr>
              <w:t xml:space="preserve"> к участию в индивидуальных и групповых программах реабилитации;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5" w:line="266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 xml:space="preserve"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культуре и общей физической подготовке со спортсменами спортивной сборной команды;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line="283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F8F" w:rsidRPr="00DB21D8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F8F" w:rsidRPr="00CD2999" w:rsidTr="00E67A0C">
        <w:tc>
          <w:tcPr>
            <w:tcW w:w="181" w:type="pct"/>
            <w:vMerge/>
          </w:tcPr>
          <w:p w:rsidR="00B92F8F" w:rsidRPr="00DB21D8" w:rsidRDefault="00B92F8F" w:rsidP="00E6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92F8F" w:rsidRPr="00CE1C06" w:rsidRDefault="00B92F8F" w:rsidP="000C54DA">
            <w:pPr>
              <w:tabs>
                <w:tab w:val="left" w:pos="1875"/>
              </w:tabs>
              <w:spacing w:line="279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b/>
                <w:color w:val="000000"/>
                <w:sz w:val="24"/>
              </w:rPr>
              <w:t>ПК-2.3. Имеет навыки и/или опыт деятельности: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10" w:line="270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>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after="5" w:line="271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color w:val="000000"/>
                <w:sz w:val="24"/>
              </w:rPr>
              <w:t>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jc w:val="both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</w:p>
          <w:p w:rsidR="00B92F8F" w:rsidRPr="00CE1C06" w:rsidRDefault="00B92F8F" w:rsidP="000C54DA">
            <w:pPr>
              <w:tabs>
                <w:tab w:val="left" w:pos="1875"/>
              </w:tabs>
              <w:spacing w:line="283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E1C06">
              <w:rPr>
                <w:rFonts w:ascii="Times New Roman" w:hAnsi="Times New Roman"/>
                <w:i/>
                <w:color w:val="000000"/>
                <w:sz w:val="24"/>
              </w:rPr>
              <w:t>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F8F" w:rsidRPr="00CD2999" w:rsidRDefault="00B92F8F" w:rsidP="00E67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0248" w:rsidRDefault="00FC0248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367CF6" w:rsidRPr="00CD2999" w:rsidTr="00D51E72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67CF6" w:rsidRPr="00CD2999" w:rsidTr="00D51E72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367CF6" w:rsidRDefault="00646A72" w:rsidP="00587B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46A72">
              <w:rPr>
                <w:rFonts w:ascii="Times New Roman" w:hAnsi="Times New Roman" w:cs="Times New Roman"/>
                <w:b/>
                <w:sz w:val="24"/>
              </w:rPr>
              <w:lastRenderedPageBreak/>
              <w:t>ПК-3.</w:t>
            </w:r>
            <w:r w:rsidRPr="001A7B1C"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proofErr w:type="gramStart"/>
            <w:r w:rsidRPr="001A7B1C">
              <w:rPr>
                <w:rFonts w:ascii="Times New Roman" w:hAnsi="Times New Roman" w:cs="Times New Roman"/>
                <w:sz w:val="24"/>
              </w:rPr>
              <w:t>Способен</w:t>
            </w:r>
            <w:proofErr w:type="gramEnd"/>
            <w:r w:rsidRPr="001A7B1C">
              <w:rPr>
                <w:rFonts w:ascii="Times New Roman" w:hAnsi="Times New Roman" w:cs="Times New Roman"/>
                <w:sz w:val="24"/>
              </w:rPr>
              <w:t xml:space="preserve">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</w:t>
            </w:r>
          </w:p>
          <w:p w:rsidR="009C2FC3" w:rsidRPr="00367CF6" w:rsidRDefault="009C2FC3" w:rsidP="0058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367CF6" w:rsidRPr="00CD2999" w:rsidTr="00D51E72">
        <w:trPr>
          <w:cantSplit/>
          <w:trHeight w:val="3462"/>
        </w:trPr>
        <w:tc>
          <w:tcPr>
            <w:tcW w:w="181" w:type="pct"/>
            <w:vAlign w:val="center"/>
          </w:tcPr>
          <w:p w:rsidR="00367CF6" w:rsidRPr="00CD2999" w:rsidRDefault="00367CF6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367CF6" w:rsidRPr="00CD2999" w:rsidRDefault="00367CF6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367CF6" w:rsidRPr="00CD2999" w:rsidRDefault="00367CF6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67CF6" w:rsidRPr="00CD2999" w:rsidRDefault="00367CF6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8501F" w:rsidRPr="00DB21D8" w:rsidTr="00367CF6">
        <w:tc>
          <w:tcPr>
            <w:tcW w:w="181" w:type="pct"/>
            <w:vMerge w:val="restart"/>
          </w:tcPr>
          <w:p w:rsidR="0088501F" w:rsidRPr="00DB21D8" w:rsidRDefault="002B67EA" w:rsidP="00646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88501F" w:rsidRPr="00F8239F" w:rsidRDefault="0088501F" w:rsidP="000C54DA">
            <w:pPr>
              <w:pStyle w:val="Default"/>
              <w:rPr>
                <w:color w:val="auto"/>
              </w:rPr>
            </w:pPr>
            <w:r w:rsidRPr="00F8239F">
              <w:rPr>
                <w:b/>
                <w:color w:val="auto"/>
              </w:rPr>
              <w:t xml:space="preserve">ПК-3.1. Знает: </w:t>
            </w:r>
          </w:p>
          <w:p w:rsidR="0088501F" w:rsidRPr="0088501F" w:rsidRDefault="0088501F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методологию теории и методики адаптивной физической культуры; </w:t>
            </w:r>
          </w:p>
          <w:p w:rsidR="0088501F" w:rsidRPr="00F8239F" w:rsidRDefault="0088501F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идеи и принципы реализации программ развивающего обучения; </w:t>
            </w:r>
          </w:p>
          <w:p w:rsidR="0088501F" w:rsidRPr="00F8239F" w:rsidRDefault="0088501F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</w:t>
            </w:r>
          </w:p>
        </w:tc>
        <w:tc>
          <w:tcPr>
            <w:tcW w:w="356" w:type="pct"/>
            <w:vMerge w:val="restart"/>
          </w:tcPr>
          <w:p w:rsidR="0088501F" w:rsidRPr="00DB21D8" w:rsidRDefault="0088501F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88501F" w:rsidRPr="00DB21D8" w:rsidRDefault="0088501F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8501F" w:rsidRPr="00DB21D8" w:rsidRDefault="0088501F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8501F" w:rsidRPr="00DB21D8" w:rsidRDefault="0088501F" w:rsidP="003171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88501F" w:rsidRDefault="0088501F" w:rsidP="00FE5AAF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B18" w:rsidRPr="003744FA" w:rsidRDefault="008A2B18" w:rsidP="00FE5AA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4FA">
              <w:rPr>
                <w:rFonts w:ascii="Times New Roman" w:hAnsi="Times New Roman" w:cs="Times New Roman"/>
                <w:sz w:val="24"/>
                <w:szCs w:val="24"/>
              </w:rPr>
              <w:t xml:space="preserve">В основу разработки адаптированной основной общеобразовательной программы для </w:t>
            </w:r>
            <w:proofErr w:type="gramStart"/>
            <w:r w:rsidRPr="003744F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744FA">
              <w:rPr>
                <w:rFonts w:ascii="Times New Roman" w:hAnsi="Times New Roman" w:cs="Times New Roman"/>
                <w:sz w:val="24"/>
                <w:szCs w:val="24"/>
              </w:rPr>
              <w:t xml:space="preserve"> с умственной отсталостью (</w:t>
            </w:r>
            <w:r w:rsidR="00126DBA">
              <w:rPr>
                <w:rFonts w:ascii="Times New Roman" w:hAnsi="Times New Roman" w:cs="Times New Roman"/>
                <w:sz w:val="24"/>
                <w:szCs w:val="24"/>
              </w:rPr>
              <w:t>УО) заложен</w:t>
            </w:r>
            <w:r w:rsidRPr="00374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44FA">
              <w:rPr>
                <w:rFonts w:ascii="Times New Roman" w:hAnsi="Times New Roman" w:cs="Times New Roman"/>
                <w:sz w:val="24"/>
                <w:szCs w:val="24"/>
              </w:rPr>
              <w:t>индивидуально-</w:t>
            </w:r>
            <w:r w:rsidRPr="003744FA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="00126DBA">
              <w:rPr>
                <w:rFonts w:ascii="Times New Roman" w:hAnsi="Times New Roman" w:cs="Times New Roman"/>
                <w:sz w:val="24"/>
                <w:szCs w:val="24"/>
              </w:rPr>
              <w:t>подход</w:t>
            </w:r>
            <w:r w:rsidR="00FC0248">
              <w:rPr>
                <w:rFonts w:ascii="Times New Roman" w:hAnsi="Times New Roman" w:cs="Times New Roman"/>
                <w:sz w:val="24"/>
                <w:szCs w:val="24"/>
              </w:rPr>
              <w:t xml:space="preserve"> (ИДП)</w:t>
            </w:r>
            <w:r w:rsidRPr="003744F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126DBA"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суть данного подхода в обучении детей с УО. </w:t>
            </w:r>
          </w:p>
          <w:p w:rsidR="008A2B18" w:rsidRPr="003744FA" w:rsidRDefault="008A2B18" w:rsidP="00FE5AA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B18" w:rsidRPr="008A2B18" w:rsidRDefault="008A2B18" w:rsidP="00FE5AA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88501F" w:rsidRDefault="0088501F" w:rsidP="00126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01F" w:rsidRPr="0088501F" w:rsidRDefault="0088501F" w:rsidP="00FE5AA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8501F" w:rsidRPr="005508DB" w:rsidRDefault="0088501F" w:rsidP="00FE5AAF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0248" w:rsidRDefault="00FC0248" w:rsidP="00FC0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ИДП </w:t>
            </w:r>
            <w:r w:rsidR="00126DBA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 учет </w:t>
            </w:r>
          </w:p>
          <w:p w:rsidR="0088501F" w:rsidRPr="0059641D" w:rsidRDefault="00126DBA" w:rsidP="00FC0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индивидуальных особенностей </w:t>
            </w:r>
            <w:r w:rsidR="00FC0248">
              <w:rPr>
                <w:rFonts w:ascii="Times New Roman" w:hAnsi="Times New Roman" w:cs="Times New Roman"/>
                <w:sz w:val="24"/>
                <w:szCs w:val="24"/>
              </w:rPr>
              <w:t xml:space="preserve">детей с УО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учебном процессе</w:t>
            </w:r>
            <w:r w:rsidR="00FC0248">
              <w:rPr>
                <w:rFonts w:ascii="Times New Roman" w:hAnsi="Times New Roman" w:cs="Times New Roman"/>
                <w:sz w:val="24"/>
                <w:szCs w:val="24"/>
              </w:rPr>
              <w:t xml:space="preserve"> с целью управления ходом развития их умственных и физическ</w:t>
            </w:r>
            <w:r w:rsidR="00FC0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возможностей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88501F" w:rsidRPr="00DB21D8" w:rsidRDefault="0088501F" w:rsidP="00885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88501F" w:rsidRDefault="0088501F" w:rsidP="00885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C7320F" w:rsidRPr="00CF0E8D" w:rsidRDefault="00C7320F" w:rsidP="008850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01F" w:rsidRPr="00DB21D8" w:rsidTr="00FE5AAF">
        <w:tc>
          <w:tcPr>
            <w:tcW w:w="181" w:type="pct"/>
            <w:vMerge/>
          </w:tcPr>
          <w:p w:rsidR="0088501F" w:rsidRPr="00DB21D8" w:rsidRDefault="0088501F" w:rsidP="00D51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8501F" w:rsidRPr="00F8239F" w:rsidRDefault="0088501F" w:rsidP="000C54DA">
            <w:pPr>
              <w:pStyle w:val="Default"/>
            </w:pPr>
            <w:r w:rsidRPr="00F8239F">
              <w:rPr>
                <w:b/>
              </w:rPr>
              <w:t>ПК-3.2. Умеет:</w:t>
            </w:r>
            <w:r w:rsidRPr="00F8239F">
              <w:t xml:space="preserve"> </w:t>
            </w:r>
          </w:p>
          <w:p w:rsidR="0088501F" w:rsidRPr="0088501F" w:rsidRDefault="0088501F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</w:t>
            </w:r>
          </w:p>
          <w:p w:rsidR="0088501F" w:rsidRPr="0088501F" w:rsidRDefault="0088501F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критически оценить достоинства и недостатки программ развивающего обучения; </w:t>
            </w:r>
          </w:p>
        </w:tc>
        <w:tc>
          <w:tcPr>
            <w:tcW w:w="356" w:type="pct"/>
            <w:vMerge/>
            <w:vAlign w:val="center"/>
          </w:tcPr>
          <w:p w:rsidR="0088501F" w:rsidRPr="00DB21D8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501F" w:rsidRPr="00DB21D8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501F" w:rsidRPr="00DB21D8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501F" w:rsidRPr="00DB21D8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501F" w:rsidRPr="00DB21D8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501F" w:rsidRPr="00DB21D8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01F" w:rsidRPr="00CD2999" w:rsidTr="00FE5AAF">
        <w:tc>
          <w:tcPr>
            <w:tcW w:w="181" w:type="pct"/>
            <w:vMerge/>
          </w:tcPr>
          <w:p w:rsidR="0088501F" w:rsidRPr="00DB21D8" w:rsidRDefault="0088501F" w:rsidP="00D51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8501F" w:rsidRPr="00F8239F" w:rsidRDefault="0088501F" w:rsidP="000C54DA">
            <w:pPr>
              <w:pStyle w:val="Default"/>
              <w:rPr>
                <w:b/>
              </w:rPr>
            </w:pPr>
            <w:r w:rsidRPr="00F8239F">
              <w:rPr>
                <w:b/>
              </w:rPr>
              <w:t>ПК-3.3. Имеет навыки и/или опыт деятельности:</w:t>
            </w:r>
          </w:p>
          <w:p w:rsidR="0088501F" w:rsidRDefault="0088501F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>-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логии и патогенеза заболеваний; </w:t>
            </w:r>
          </w:p>
          <w:p w:rsidR="0088501F" w:rsidRPr="00F8239F" w:rsidRDefault="0088501F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новых подходов и методических решений в области проектирования программ развивающего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356" w:type="pct"/>
            <w:vMerge/>
            <w:vAlign w:val="center"/>
          </w:tcPr>
          <w:p w:rsidR="0088501F" w:rsidRPr="00CD2999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501F" w:rsidRPr="00CD2999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501F" w:rsidRPr="00CD2999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501F" w:rsidRPr="00CD2999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501F" w:rsidRPr="00CD2999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501F" w:rsidRPr="00CD2999" w:rsidRDefault="0088501F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67EA" w:rsidRPr="00367CF6" w:rsidTr="002B67EA">
        <w:tc>
          <w:tcPr>
            <w:tcW w:w="181" w:type="pct"/>
          </w:tcPr>
          <w:p w:rsidR="002B67EA" w:rsidRPr="00367CF6" w:rsidRDefault="002B67EA" w:rsidP="000C5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2B67EA" w:rsidRPr="00F8239F" w:rsidRDefault="002B67EA" w:rsidP="000C54DA">
            <w:pPr>
              <w:pStyle w:val="Default"/>
              <w:rPr>
                <w:color w:val="auto"/>
              </w:rPr>
            </w:pPr>
            <w:r w:rsidRPr="00F8239F">
              <w:rPr>
                <w:b/>
                <w:color w:val="auto"/>
              </w:rPr>
              <w:t xml:space="preserve">ПК-3.1. Знает: </w:t>
            </w:r>
          </w:p>
          <w:p w:rsidR="002B67EA" w:rsidRPr="002B67EA" w:rsidRDefault="002B67EA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методологию теории и методики адаптивной физической культуры; </w:t>
            </w:r>
          </w:p>
          <w:p w:rsidR="002B67EA" w:rsidRPr="00F8239F" w:rsidRDefault="002B67EA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идеи и принципы реализации программ развивающего обучения; </w:t>
            </w:r>
          </w:p>
          <w:p w:rsidR="002B67EA" w:rsidRPr="002B67EA" w:rsidRDefault="002B67EA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развития и функционирования организма и воспитания личности у людей с отклонениями в состоянии здоровья и инвалидов; </w:t>
            </w:r>
          </w:p>
          <w:p w:rsidR="002B67EA" w:rsidRPr="00F8239F" w:rsidRDefault="002B67EA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требования, подходы и методические решения в области проектирования и реализации программ развивающего обучения; </w:t>
            </w:r>
          </w:p>
          <w:p w:rsidR="002B67EA" w:rsidRPr="00F8239F" w:rsidRDefault="002B67EA" w:rsidP="000C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9F">
              <w:rPr>
                <w:rFonts w:ascii="Times New Roman" w:hAnsi="Times New Roman" w:cs="Times New Roman"/>
                <w:sz w:val="24"/>
                <w:szCs w:val="24"/>
              </w:rPr>
              <w:t>- методологические подходы, методики и эффективные практики обучения взрослых, индивидуального наставничества, повышения эффективности командного взаимодействия, профилактики эмоционального выгорания.</w:t>
            </w:r>
          </w:p>
        </w:tc>
        <w:tc>
          <w:tcPr>
            <w:tcW w:w="356" w:type="pct"/>
          </w:tcPr>
          <w:p w:rsidR="002B67EA" w:rsidRPr="001F62C8" w:rsidRDefault="002B67E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2B67EA" w:rsidRPr="001F62C8" w:rsidRDefault="002B67E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2B67EA" w:rsidRPr="001F62C8" w:rsidRDefault="002B67E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2B67EA" w:rsidRPr="004F70BD" w:rsidRDefault="002B67EA" w:rsidP="000C54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D323C" w:rsidRDefault="008D323C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3C" w:rsidRDefault="008D323C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педагога дополнительного образования складывается из этапов по адаптации содержания дополнительной общеобразовательной программы с учетом психофизического развития лиц с ограниченными возможностями здоровья (ОВЗ). К каждой позиции, данной в левом 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подберите соответствующую позицию из правого столбца (1-6).</w:t>
            </w:r>
          </w:p>
          <w:p w:rsidR="008D323C" w:rsidRDefault="008D323C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2056"/>
              <w:gridCol w:w="276"/>
              <w:gridCol w:w="2091"/>
            </w:tblGrid>
            <w:tr w:rsidR="002B67EA" w:rsidRPr="00316402" w:rsidTr="000C54DA">
              <w:tc>
                <w:tcPr>
                  <w:tcW w:w="2368" w:type="dxa"/>
                  <w:gridSpan w:val="2"/>
                </w:tcPr>
                <w:p w:rsidR="002B67EA" w:rsidRPr="00316402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16402">
                    <w:rPr>
                      <w:rFonts w:ascii="Times New Roman" w:hAnsi="Times New Roman" w:cs="Times New Roman"/>
                    </w:rPr>
                    <w:t>Этапы работы педагога</w:t>
                  </w:r>
                </w:p>
              </w:tc>
              <w:tc>
                <w:tcPr>
                  <w:tcW w:w="2367" w:type="dxa"/>
                  <w:gridSpan w:val="2"/>
                </w:tcPr>
                <w:p w:rsidR="002B67EA" w:rsidRPr="00316402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Действия</w:t>
                  </w:r>
                  <w:r w:rsidRPr="00316402">
                    <w:rPr>
                      <w:rFonts w:ascii="Times New Roman" w:hAnsi="Times New Roman" w:cs="Times New Roman"/>
                    </w:rPr>
                    <w:t xml:space="preserve"> педагога дополнительного образования по адаптации программы</w:t>
                  </w:r>
                </w:p>
              </w:tc>
            </w:tr>
            <w:tr w:rsidR="002B67EA" w:rsidRPr="00316402" w:rsidTr="000C54DA">
              <w:tc>
                <w:tcPr>
                  <w:tcW w:w="312" w:type="dxa"/>
                  <w:vMerge w:val="restart"/>
                  <w:vAlign w:val="center"/>
                </w:tcPr>
                <w:p w:rsidR="002B67EA" w:rsidRPr="00316402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056" w:type="dxa"/>
                  <w:vMerge w:val="restart"/>
                  <w:vAlign w:val="center"/>
                </w:tcPr>
                <w:p w:rsidR="002B67EA" w:rsidRPr="00316402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16402">
                    <w:rPr>
                      <w:rFonts w:ascii="Times New Roman" w:hAnsi="Times New Roman" w:cs="Times New Roman"/>
                    </w:rPr>
                    <w:t>Предварительный, подготовительный этап</w:t>
                  </w:r>
                </w:p>
              </w:tc>
              <w:tc>
                <w:tcPr>
                  <w:tcW w:w="276" w:type="dxa"/>
                </w:tcPr>
                <w:p w:rsidR="002B67EA" w:rsidRPr="00316402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91" w:type="dxa"/>
                </w:tcPr>
                <w:p w:rsidR="002B67EA" w:rsidRPr="00316402" w:rsidRDefault="002B67EA" w:rsidP="000E6599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Pr="00316402">
                    <w:rPr>
                      <w:rFonts w:ascii="Times New Roman" w:hAnsi="Times New Roman" w:cs="Times New Roman"/>
                    </w:rPr>
                    <w:t xml:space="preserve">накомство с ребенком с ОВЗ и родителями, первичная оценка коммуникативных и предметных </w:t>
                  </w:r>
                  <w:r w:rsidRPr="00316402">
                    <w:rPr>
                      <w:rFonts w:ascii="Times New Roman" w:hAnsi="Times New Roman" w:cs="Times New Roman"/>
                    </w:rPr>
                    <w:lastRenderedPageBreak/>
                    <w:t>умений ребенка</w:t>
                  </w:r>
                </w:p>
              </w:tc>
            </w:tr>
            <w:tr w:rsidR="002B67EA" w:rsidRPr="00316402" w:rsidTr="000C54DA">
              <w:tc>
                <w:tcPr>
                  <w:tcW w:w="312" w:type="dxa"/>
                  <w:vMerge/>
                </w:tcPr>
                <w:p w:rsidR="002B67EA" w:rsidRPr="00316402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56" w:type="dxa"/>
                  <w:vMerge/>
                </w:tcPr>
                <w:p w:rsidR="002B67EA" w:rsidRPr="00316402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6" w:type="dxa"/>
                </w:tcPr>
                <w:p w:rsidR="002B67EA" w:rsidRPr="00316402" w:rsidRDefault="000E6599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91" w:type="dxa"/>
                </w:tcPr>
                <w:p w:rsidR="002B67EA" w:rsidRPr="00316402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16402">
                    <w:rPr>
                      <w:rFonts w:ascii="Times New Roman" w:hAnsi="Times New Roman" w:cs="Times New Roman"/>
                    </w:rPr>
                    <w:t>определить, какие образовательные потребности есть у ребенка</w:t>
                  </w:r>
                </w:p>
              </w:tc>
            </w:tr>
            <w:tr w:rsidR="00CB68A7" w:rsidRPr="00316402" w:rsidTr="000C54DA">
              <w:tc>
                <w:tcPr>
                  <w:tcW w:w="312" w:type="dxa"/>
                  <w:vMerge w:val="restart"/>
                </w:tcPr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rPr>
                      <w:rFonts w:ascii="Times New Roman" w:hAnsi="Times New Roman" w:cs="Times New Roman"/>
                    </w:rPr>
                  </w:pPr>
                </w:p>
                <w:p w:rsidR="00CB68A7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rPr>
                      <w:rFonts w:ascii="Times New Roman" w:hAnsi="Times New Roman" w:cs="Times New Roman"/>
                    </w:rPr>
                  </w:pPr>
                </w:p>
                <w:p w:rsidR="00CB68A7" w:rsidRPr="00316402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056" w:type="dxa"/>
                  <w:vMerge w:val="restart"/>
                  <w:vAlign w:val="center"/>
                </w:tcPr>
                <w:p w:rsidR="00CB68A7" w:rsidRPr="00316402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16402">
                    <w:rPr>
                      <w:rFonts w:ascii="Times New Roman" w:hAnsi="Times New Roman" w:cs="Times New Roman"/>
                    </w:rPr>
                    <w:t>Диагностический этап</w:t>
                  </w:r>
                </w:p>
              </w:tc>
              <w:tc>
                <w:tcPr>
                  <w:tcW w:w="276" w:type="dxa"/>
                </w:tcPr>
                <w:p w:rsidR="00CB68A7" w:rsidRPr="000E6599" w:rsidRDefault="000E6599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91" w:type="dxa"/>
                </w:tcPr>
                <w:p w:rsidR="00CB68A7" w:rsidRPr="000E6599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E6599">
                    <w:rPr>
                      <w:rFonts w:ascii="Times New Roman" w:hAnsi="Times New Roman" w:cs="Times New Roman"/>
                    </w:rPr>
                    <w:t>изучить психофизические особенности по направлениям нарушения развития ребенка</w:t>
                  </w:r>
                </w:p>
              </w:tc>
            </w:tr>
            <w:tr w:rsidR="00CB68A7" w:rsidRPr="00316402" w:rsidTr="000C54DA">
              <w:tc>
                <w:tcPr>
                  <w:tcW w:w="312" w:type="dxa"/>
                  <w:vMerge/>
                </w:tcPr>
                <w:p w:rsidR="00CB68A7" w:rsidRPr="00316402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56" w:type="dxa"/>
                  <w:vMerge/>
                </w:tcPr>
                <w:p w:rsidR="00CB68A7" w:rsidRPr="00316402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6" w:type="dxa"/>
                </w:tcPr>
                <w:p w:rsidR="00CB68A7" w:rsidRPr="00316402" w:rsidRDefault="000E6599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091" w:type="dxa"/>
                </w:tcPr>
                <w:p w:rsidR="00CB68A7" w:rsidRPr="000E6599" w:rsidRDefault="0022176C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E6599">
                    <w:rPr>
                      <w:rFonts w:ascii="Times New Roman" w:hAnsi="Times New Roman" w:cs="Times New Roman"/>
                    </w:rPr>
                    <w:t xml:space="preserve">оценить </w:t>
                  </w:r>
                  <w:r w:rsidR="00CB68A7" w:rsidRPr="000E6599">
                    <w:rPr>
                      <w:rFonts w:ascii="Times New Roman" w:hAnsi="Times New Roman" w:cs="Times New Roman"/>
                    </w:rPr>
                    <w:t>результаты комплексного изучения психолого-педагогического статуса ребенка с ОВЗ</w:t>
                  </w:r>
                </w:p>
              </w:tc>
            </w:tr>
            <w:tr w:rsidR="00CB68A7" w:rsidRPr="00316402" w:rsidTr="000C54DA">
              <w:tc>
                <w:tcPr>
                  <w:tcW w:w="312" w:type="dxa"/>
                  <w:vMerge/>
                </w:tcPr>
                <w:p w:rsidR="00CB68A7" w:rsidRPr="00316402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56" w:type="dxa"/>
                  <w:vMerge/>
                </w:tcPr>
                <w:p w:rsidR="00CB68A7" w:rsidRPr="00316402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6" w:type="dxa"/>
                </w:tcPr>
                <w:p w:rsidR="00CB68A7" w:rsidRPr="00316402" w:rsidRDefault="000E6599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091" w:type="dxa"/>
                </w:tcPr>
                <w:p w:rsidR="00CB68A7" w:rsidRPr="000E6599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E6599">
                    <w:rPr>
                      <w:rFonts w:ascii="Times New Roman" w:hAnsi="Times New Roman" w:cs="Times New Roman"/>
                    </w:rPr>
                    <w:t xml:space="preserve">определить </w:t>
                  </w:r>
                  <w:proofErr w:type="spellStart"/>
                  <w:r w:rsidRPr="000E6599">
                    <w:rPr>
                      <w:rFonts w:ascii="Times New Roman" w:hAnsi="Times New Roman" w:cs="Times New Roman"/>
                    </w:rPr>
                    <w:t>сформированность</w:t>
                  </w:r>
                  <w:proofErr w:type="spellEnd"/>
                  <w:r w:rsidRPr="000E6599">
                    <w:rPr>
                      <w:rFonts w:ascii="Times New Roman" w:hAnsi="Times New Roman" w:cs="Times New Roman"/>
                    </w:rPr>
                    <w:t xml:space="preserve"> учебных навыков, специфики взаимодействия с взрослыми и сверстниками</w:t>
                  </w:r>
                </w:p>
              </w:tc>
            </w:tr>
            <w:tr w:rsidR="00CB68A7" w:rsidRPr="00316402" w:rsidTr="000C54DA">
              <w:tc>
                <w:tcPr>
                  <w:tcW w:w="312" w:type="dxa"/>
                  <w:vMerge/>
                </w:tcPr>
                <w:p w:rsidR="00CB68A7" w:rsidRPr="00316402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56" w:type="dxa"/>
                  <w:vMerge/>
                </w:tcPr>
                <w:p w:rsidR="00CB68A7" w:rsidRPr="00316402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6" w:type="dxa"/>
                </w:tcPr>
                <w:p w:rsidR="00CB68A7" w:rsidRPr="00316402" w:rsidRDefault="000E6599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091" w:type="dxa"/>
                </w:tcPr>
                <w:p w:rsidR="00CB68A7" w:rsidRPr="000E6599" w:rsidRDefault="00CB68A7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E6599">
                    <w:rPr>
                      <w:rFonts w:ascii="Times New Roman" w:hAnsi="Times New Roman" w:cs="Times New Roman"/>
                    </w:rPr>
                    <w:t>определить, с какими специалистами необходимо дополнительно сотрудничать в целях реализации программы</w:t>
                  </w:r>
                </w:p>
              </w:tc>
            </w:tr>
          </w:tbl>
          <w:p w:rsidR="002B67EA" w:rsidRDefault="002B67EA" w:rsidP="000C54DA">
            <w:pPr>
              <w:widowControl w:val="0"/>
              <w:tabs>
                <w:tab w:val="left" w:pos="851"/>
              </w:tabs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7EA" w:rsidRDefault="002B67EA" w:rsidP="000E65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65"/>
              <w:gridCol w:w="2365"/>
            </w:tblGrid>
            <w:tr w:rsidR="002B67EA" w:rsidTr="000C54DA">
              <w:tc>
                <w:tcPr>
                  <w:tcW w:w="2365" w:type="dxa"/>
                </w:tcPr>
                <w:p w:rsidR="002B67EA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365" w:type="dxa"/>
                </w:tcPr>
                <w:p w:rsidR="002B67EA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2B67EA" w:rsidTr="000C54DA">
              <w:tc>
                <w:tcPr>
                  <w:tcW w:w="2365" w:type="dxa"/>
                </w:tcPr>
                <w:p w:rsidR="002B67EA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5" w:type="dxa"/>
                </w:tcPr>
                <w:p w:rsidR="002B67EA" w:rsidRDefault="002B67EA" w:rsidP="000C54DA">
                  <w:pPr>
                    <w:widowControl w:val="0"/>
                    <w:tabs>
                      <w:tab w:val="left" w:pos="851"/>
                    </w:tabs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B67EA" w:rsidRPr="00316402" w:rsidRDefault="002B67EA" w:rsidP="000C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A50EFD" w:rsidRDefault="002B67EA" w:rsidP="00A50E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316402">
              <w:rPr>
                <w:rFonts w:ascii="Times New Roman" w:hAnsi="Times New Roman" w:cs="Times New Roman"/>
              </w:rPr>
              <w:t xml:space="preserve">  </w:t>
            </w:r>
          </w:p>
          <w:p w:rsidR="002B67EA" w:rsidRPr="00A50EFD" w:rsidRDefault="00A50EFD" w:rsidP="00A50E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А346Б125</w:t>
            </w:r>
          </w:p>
        </w:tc>
        <w:tc>
          <w:tcPr>
            <w:tcW w:w="291" w:type="pct"/>
          </w:tcPr>
          <w:p w:rsidR="002B67EA" w:rsidRDefault="002B67E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B67EA" w:rsidRDefault="002B67E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есть верных соответствия</w:t>
            </w:r>
          </w:p>
          <w:p w:rsidR="002B67EA" w:rsidRPr="001F62C8" w:rsidRDefault="002B67EA" w:rsidP="000C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2057A1" w:rsidRPr="003614F4" w:rsidRDefault="002057A1" w:rsidP="00A50EFD">
      <w:pPr>
        <w:rPr>
          <w:rFonts w:ascii="Times New Roman" w:hAnsi="Times New Roman" w:cs="Times New Roman"/>
          <w:b/>
          <w:sz w:val="24"/>
          <w:szCs w:val="24"/>
        </w:rPr>
      </w:pPr>
    </w:p>
    <w:sectPr w:rsidR="002057A1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07" w:rsidRDefault="00333007" w:rsidP="00701C1D">
      <w:pPr>
        <w:spacing w:after="0" w:line="240" w:lineRule="auto"/>
      </w:pPr>
      <w:r>
        <w:separator/>
      </w:r>
    </w:p>
  </w:endnote>
  <w:endnote w:type="continuationSeparator" w:id="0">
    <w:p w:rsidR="00333007" w:rsidRDefault="0033300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07" w:rsidRDefault="00333007" w:rsidP="00701C1D">
      <w:pPr>
        <w:spacing w:after="0" w:line="240" w:lineRule="auto"/>
      </w:pPr>
      <w:r>
        <w:separator/>
      </w:r>
    </w:p>
  </w:footnote>
  <w:footnote w:type="continuationSeparator" w:id="0">
    <w:p w:rsidR="00333007" w:rsidRDefault="0033300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F6962" w:rsidRDefault="000718C1">
        <w:pPr>
          <w:pStyle w:val="a8"/>
          <w:jc w:val="center"/>
        </w:pPr>
        <w:fldSimple w:instr=" PAGE   \* MERGEFORMAT ">
          <w:r w:rsidR="003F00D7">
            <w:rPr>
              <w:noProof/>
            </w:rPr>
            <w:t>18</w:t>
          </w:r>
        </w:fldSimple>
      </w:p>
    </w:sdtContent>
  </w:sdt>
  <w:p w:rsidR="004F6962" w:rsidRDefault="004F696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FF8"/>
    <w:multiLevelType w:val="hybridMultilevel"/>
    <w:tmpl w:val="C8002C30"/>
    <w:lvl w:ilvl="0" w:tplc="57C21AE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C9182E"/>
    <w:multiLevelType w:val="hybridMultilevel"/>
    <w:tmpl w:val="8AD0E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D32E9"/>
    <w:multiLevelType w:val="hybridMultilevel"/>
    <w:tmpl w:val="0B2E4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85717"/>
    <w:multiLevelType w:val="hybridMultilevel"/>
    <w:tmpl w:val="55ECA8BE"/>
    <w:lvl w:ilvl="0" w:tplc="EC2E391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A47BFE"/>
    <w:multiLevelType w:val="hybridMultilevel"/>
    <w:tmpl w:val="B4103C7C"/>
    <w:lvl w:ilvl="0" w:tplc="C1DC95D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5A645D7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2202CCC"/>
    <w:multiLevelType w:val="hybridMultilevel"/>
    <w:tmpl w:val="5C46402A"/>
    <w:lvl w:ilvl="0" w:tplc="0CE647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23A8F"/>
    <w:multiLevelType w:val="hybridMultilevel"/>
    <w:tmpl w:val="8B3052F0"/>
    <w:lvl w:ilvl="0" w:tplc="54E69712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61970C5"/>
    <w:multiLevelType w:val="hybridMultilevel"/>
    <w:tmpl w:val="18667086"/>
    <w:lvl w:ilvl="0" w:tplc="352081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9603122"/>
    <w:multiLevelType w:val="hybridMultilevel"/>
    <w:tmpl w:val="ADBA2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84A9D"/>
    <w:multiLevelType w:val="hybridMultilevel"/>
    <w:tmpl w:val="6A4E9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A75C94"/>
    <w:multiLevelType w:val="hybridMultilevel"/>
    <w:tmpl w:val="AB08C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65F18"/>
    <w:multiLevelType w:val="hybridMultilevel"/>
    <w:tmpl w:val="F606ED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5611E0"/>
    <w:multiLevelType w:val="hybridMultilevel"/>
    <w:tmpl w:val="0E88FE10"/>
    <w:lvl w:ilvl="0" w:tplc="690E97FC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60672725"/>
    <w:multiLevelType w:val="hybridMultilevel"/>
    <w:tmpl w:val="23A0F9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A50514"/>
    <w:multiLevelType w:val="hybridMultilevel"/>
    <w:tmpl w:val="BBF65936"/>
    <w:lvl w:ilvl="0" w:tplc="09405BA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1658C5"/>
    <w:multiLevelType w:val="hybridMultilevel"/>
    <w:tmpl w:val="6FB03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FC4855"/>
    <w:multiLevelType w:val="multilevel"/>
    <w:tmpl w:val="93442E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43" w:hanging="2160"/>
      </w:pPr>
      <w:rPr>
        <w:rFonts w:hint="default"/>
      </w:rPr>
    </w:lvl>
  </w:abstractNum>
  <w:abstractNum w:abstractNumId="25">
    <w:nsid w:val="6B377CD9"/>
    <w:multiLevelType w:val="hybridMultilevel"/>
    <w:tmpl w:val="2F8EB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3"/>
  </w:num>
  <w:num w:numId="2">
    <w:abstractNumId w:val="17"/>
  </w:num>
  <w:num w:numId="3">
    <w:abstractNumId w:val="26"/>
  </w:num>
  <w:num w:numId="4">
    <w:abstractNumId w:val="20"/>
  </w:num>
  <w:num w:numId="5">
    <w:abstractNumId w:val="27"/>
  </w:num>
  <w:num w:numId="6">
    <w:abstractNumId w:val="22"/>
  </w:num>
  <w:num w:numId="7">
    <w:abstractNumId w:val="15"/>
  </w:num>
  <w:num w:numId="8">
    <w:abstractNumId w:val="6"/>
  </w:num>
  <w:num w:numId="9">
    <w:abstractNumId w:val="10"/>
  </w:num>
  <w:num w:numId="10">
    <w:abstractNumId w:val="5"/>
  </w:num>
  <w:num w:numId="11">
    <w:abstractNumId w:val="23"/>
  </w:num>
  <w:num w:numId="12">
    <w:abstractNumId w:val="9"/>
  </w:num>
  <w:num w:numId="13">
    <w:abstractNumId w:val="3"/>
  </w:num>
  <w:num w:numId="14">
    <w:abstractNumId w:val="4"/>
  </w:num>
  <w:num w:numId="15">
    <w:abstractNumId w:val="24"/>
  </w:num>
  <w:num w:numId="16">
    <w:abstractNumId w:val="19"/>
  </w:num>
  <w:num w:numId="17">
    <w:abstractNumId w:val="0"/>
  </w:num>
  <w:num w:numId="18">
    <w:abstractNumId w:val="18"/>
  </w:num>
  <w:num w:numId="19">
    <w:abstractNumId w:val="1"/>
  </w:num>
  <w:num w:numId="20">
    <w:abstractNumId w:val="2"/>
  </w:num>
  <w:num w:numId="21">
    <w:abstractNumId w:val="25"/>
  </w:num>
  <w:num w:numId="22">
    <w:abstractNumId w:val="8"/>
  </w:num>
  <w:num w:numId="23">
    <w:abstractNumId w:val="12"/>
  </w:num>
  <w:num w:numId="24">
    <w:abstractNumId w:val="21"/>
  </w:num>
  <w:num w:numId="25">
    <w:abstractNumId w:val="14"/>
  </w:num>
  <w:num w:numId="26">
    <w:abstractNumId w:val="7"/>
  </w:num>
  <w:num w:numId="27">
    <w:abstractNumId w:val="16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071B"/>
    <w:rsid w:val="00002F47"/>
    <w:rsid w:val="00004BA4"/>
    <w:rsid w:val="000114C0"/>
    <w:rsid w:val="00020985"/>
    <w:rsid w:val="00051DD5"/>
    <w:rsid w:val="00052374"/>
    <w:rsid w:val="00052F2E"/>
    <w:rsid w:val="00060844"/>
    <w:rsid w:val="00066006"/>
    <w:rsid w:val="000718C1"/>
    <w:rsid w:val="000760C3"/>
    <w:rsid w:val="000772A9"/>
    <w:rsid w:val="00082000"/>
    <w:rsid w:val="00082278"/>
    <w:rsid w:val="00090950"/>
    <w:rsid w:val="00092F7F"/>
    <w:rsid w:val="00094988"/>
    <w:rsid w:val="000A0852"/>
    <w:rsid w:val="000A57EF"/>
    <w:rsid w:val="000B6956"/>
    <w:rsid w:val="000B7E0C"/>
    <w:rsid w:val="000C4C3A"/>
    <w:rsid w:val="000C54DA"/>
    <w:rsid w:val="000C67F2"/>
    <w:rsid w:val="000D3AC2"/>
    <w:rsid w:val="000E5C33"/>
    <w:rsid w:val="000E6599"/>
    <w:rsid w:val="000F44D2"/>
    <w:rsid w:val="000F6334"/>
    <w:rsid w:val="00100909"/>
    <w:rsid w:val="00102FED"/>
    <w:rsid w:val="0010551C"/>
    <w:rsid w:val="0011052D"/>
    <w:rsid w:val="00122E52"/>
    <w:rsid w:val="00126DBA"/>
    <w:rsid w:val="00133A49"/>
    <w:rsid w:val="001615D6"/>
    <w:rsid w:val="00162094"/>
    <w:rsid w:val="001639C9"/>
    <w:rsid w:val="001657BB"/>
    <w:rsid w:val="001711A2"/>
    <w:rsid w:val="00173DEB"/>
    <w:rsid w:val="001808E9"/>
    <w:rsid w:val="00180CAF"/>
    <w:rsid w:val="00180E1A"/>
    <w:rsid w:val="00190884"/>
    <w:rsid w:val="0019157D"/>
    <w:rsid w:val="00197C5C"/>
    <w:rsid w:val="001A5B79"/>
    <w:rsid w:val="001B0074"/>
    <w:rsid w:val="001B4F67"/>
    <w:rsid w:val="001D0ABA"/>
    <w:rsid w:val="001D3424"/>
    <w:rsid w:val="001F175A"/>
    <w:rsid w:val="001F5B6E"/>
    <w:rsid w:val="001F62C8"/>
    <w:rsid w:val="00203358"/>
    <w:rsid w:val="002057A1"/>
    <w:rsid w:val="00207322"/>
    <w:rsid w:val="0022176C"/>
    <w:rsid w:val="00222B33"/>
    <w:rsid w:val="002268B0"/>
    <w:rsid w:val="00240CD3"/>
    <w:rsid w:val="00244A9F"/>
    <w:rsid w:val="00245AA4"/>
    <w:rsid w:val="00246E11"/>
    <w:rsid w:val="00252B52"/>
    <w:rsid w:val="0025586B"/>
    <w:rsid w:val="002644D4"/>
    <w:rsid w:val="00270B1E"/>
    <w:rsid w:val="0027470F"/>
    <w:rsid w:val="00281E99"/>
    <w:rsid w:val="00282D46"/>
    <w:rsid w:val="002A252E"/>
    <w:rsid w:val="002B07E0"/>
    <w:rsid w:val="002B16E7"/>
    <w:rsid w:val="002B4ED5"/>
    <w:rsid w:val="002B67EA"/>
    <w:rsid w:val="002E5442"/>
    <w:rsid w:val="002E6179"/>
    <w:rsid w:val="002E77FA"/>
    <w:rsid w:val="003025AB"/>
    <w:rsid w:val="00313961"/>
    <w:rsid w:val="00316402"/>
    <w:rsid w:val="00317159"/>
    <w:rsid w:val="00317257"/>
    <w:rsid w:val="00317CBC"/>
    <w:rsid w:val="00333007"/>
    <w:rsid w:val="00353FC4"/>
    <w:rsid w:val="00360565"/>
    <w:rsid w:val="003614F4"/>
    <w:rsid w:val="00361C78"/>
    <w:rsid w:val="00367CF6"/>
    <w:rsid w:val="00367F9A"/>
    <w:rsid w:val="00372959"/>
    <w:rsid w:val="00372D58"/>
    <w:rsid w:val="003742D0"/>
    <w:rsid w:val="003744FA"/>
    <w:rsid w:val="00392949"/>
    <w:rsid w:val="00392B24"/>
    <w:rsid w:val="00396C5B"/>
    <w:rsid w:val="003A0EF4"/>
    <w:rsid w:val="003A2839"/>
    <w:rsid w:val="003A7450"/>
    <w:rsid w:val="003B7DBA"/>
    <w:rsid w:val="003C0C18"/>
    <w:rsid w:val="003D0DDF"/>
    <w:rsid w:val="003D2650"/>
    <w:rsid w:val="003D3220"/>
    <w:rsid w:val="003E1F17"/>
    <w:rsid w:val="003E3E16"/>
    <w:rsid w:val="003E5340"/>
    <w:rsid w:val="003F00D7"/>
    <w:rsid w:val="003F126B"/>
    <w:rsid w:val="003F4130"/>
    <w:rsid w:val="00411498"/>
    <w:rsid w:val="00422430"/>
    <w:rsid w:val="00424CB7"/>
    <w:rsid w:val="0042614E"/>
    <w:rsid w:val="00432E4B"/>
    <w:rsid w:val="00433405"/>
    <w:rsid w:val="00443E86"/>
    <w:rsid w:val="004479B4"/>
    <w:rsid w:val="0046699A"/>
    <w:rsid w:val="00471B82"/>
    <w:rsid w:val="00483954"/>
    <w:rsid w:val="004A40FF"/>
    <w:rsid w:val="004B0F78"/>
    <w:rsid w:val="004B6327"/>
    <w:rsid w:val="004F6962"/>
    <w:rsid w:val="005052D8"/>
    <w:rsid w:val="00507360"/>
    <w:rsid w:val="00515A8E"/>
    <w:rsid w:val="00520219"/>
    <w:rsid w:val="005433E8"/>
    <w:rsid w:val="00553822"/>
    <w:rsid w:val="00555798"/>
    <w:rsid w:val="00555FCC"/>
    <w:rsid w:val="00565984"/>
    <w:rsid w:val="005773E3"/>
    <w:rsid w:val="00583AED"/>
    <w:rsid w:val="00585421"/>
    <w:rsid w:val="00587B5B"/>
    <w:rsid w:val="0059224D"/>
    <w:rsid w:val="00593F2F"/>
    <w:rsid w:val="00594C13"/>
    <w:rsid w:val="005958E4"/>
    <w:rsid w:val="0059641D"/>
    <w:rsid w:val="005A4B19"/>
    <w:rsid w:val="005C3A24"/>
    <w:rsid w:val="005D5909"/>
    <w:rsid w:val="005E11EB"/>
    <w:rsid w:val="005E6B64"/>
    <w:rsid w:val="00606BAC"/>
    <w:rsid w:val="00611458"/>
    <w:rsid w:val="006148F1"/>
    <w:rsid w:val="006248C2"/>
    <w:rsid w:val="0063084D"/>
    <w:rsid w:val="00631985"/>
    <w:rsid w:val="00634B43"/>
    <w:rsid w:val="00643095"/>
    <w:rsid w:val="00646A72"/>
    <w:rsid w:val="00653D92"/>
    <w:rsid w:val="0066374A"/>
    <w:rsid w:val="00685A89"/>
    <w:rsid w:val="00690C4D"/>
    <w:rsid w:val="00692493"/>
    <w:rsid w:val="00697FF4"/>
    <w:rsid w:val="006B2DA3"/>
    <w:rsid w:val="006B7111"/>
    <w:rsid w:val="006C4751"/>
    <w:rsid w:val="006D1977"/>
    <w:rsid w:val="006E0765"/>
    <w:rsid w:val="006E41EC"/>
    <w:rsid w:val="00701C1D"/>
    <w:rsid w:val="0071290E"/>
    <w:rsid w:val="007133B6"/>
    <w:rsid w:val="00723852"/>
    <w:rsid w:val="007243A2"/>
    <w:rsid w:val="00735DF9"/>
    <w:rsid w:val="007426C1"/>
    <w:rsid w:val="0074753B"/>
    <w:rsid w:val="00747FD6"/>
    <w:rsid w:val="007802A4"/>
    <w:rsid w:val="00783D72"/>
    <w:rsid w:val="00785B4D"/>
    <w:rsid w:val="007930E0"/>
    <w:rsid w:val="007A1F6A"/>
    <w:rsid w:val="007A3731"/>
    <w:rsid w:val="007A3D5E"/>
    <w:rsid w:val="007A3F24"/>
    <w:rsid w:val="007A4E63"/>
    <w:rsid w:val="007B2E2E"/>
    <w:rsid w:val="007B517A"/>
    <w:rsid w:val="007C524F"/>
    <w:rsid w:val="007C7F11"/>
    <w:rsid w:val="007D0000"/>
    <w:rsid w:val="007F0C35"/>
    <w:rsid w:val="007F4006"/>
    <w:rsid w:val="007F5614"/>
    <w:rsid w:val="007F5639"/>
    <w:rsid w:val="00801F20"/>
    <w:rsid w:val="008171D6"/>
    <w:rsid w:val="0082356A"/>
    <w:rsid w:val="00831733"/>
    <w:rsid w:val="008321C9"/>
    <w:rsid w:val="00833ED0"/>
    <w:rsid w:val="00851D4A"/>
    <w:rsid w:val="0086003A"/>
    <w:rsid w:val="00864A59"/>
    <w:rsid w:val="00866E93"/>
    <w:rsid w:val="008840D3"/>
    <w:rsid w:val="0088501F"/>
    <w:rsid w:val="008858AA"/>
    <w:rsid w:val="00890131"/>
    <w:rsid w:val="008901B9"/>
    <w:rsid w:val="0089780C"/>
    <w:rsid w:val="008A2B18"/>
    <w:rsid w:val="008A5FE5"/>
    <w:rsid w:val="008B4623"/>
    <w:rsid w:val="008C0BFA"/>
    <w:rsid w:val="008C4722"/>
    <w:rsid w:val="008C4BBE"/>
    <w:rsid w:val="008C6CB4"/>
    <w:rsid w:val="008D323C"/>
    <w:rsid w:val="008E05E0"/>
    <w:rsid w:val="008E617D"/>
    <w:rsid w:val="00900489"/>
    <w:rsid w:val="00902B2C"/>
    <w:rsid w:val="00903F2F"/>
    <w:rsid w:val="00931516"/>
    <w:rsid w:val="0093334A"/>
    <w:rsid w:val="00936F41"/>
    <w:rsid w:val="00940233"/>
    <w:rsid w:val="00956055"/>
    <w:rsid w:val="0096598A"/>
    <w:rsid w:val="00982FE1"/>
    <w:rsid w:val="00984C2E"/>
    <w:rsid w:val="00990CC3"/>
    <w:rsid w:val="00995D29"/>
    <w:rsid w:val="009968E5"/>
    <w:rsid w:val="009A6436"/>
    <w:rsid w:val="009A6BF0"/>
    <w:rsid w:val="009B5612"/>
    <w:rsid w:val="009B6B78"/>
    <w:rsid w:val="009C2FC3"/>
    <w:rsid w:val="009C61ED"/>
    <w:rsid w:val="009C68BD"/>
    <w:rsid w:val="009D2E0B"/>
    <w:rsid w:val="009D3244"/>
    <w:rsid w:val="009D37D8"/>
    <w:rsid w:val="009E3FE2"/>
    <w:rsid w:val="009E4663"/>
    <w:rsid w:val="009F0B35"/>
    <w:rsid w:val="009F1DC4"/>
    <w:rsid w:val="00A12463"/>
    <w:rsid w:val="00A12750"/>
    <w:rsid w:val="00A131E5"/>
    <w:rsid w:val="00A21356"/>
    <w:rsid w:val="00A261B0"/>
    <w:rsid w:val="00A276DF"/>
    <w:rsid w:val="00A30A85"/>
    <w:rsid w:val="00A3129A"/>
    <w:rsid w:val="00A37733"/>
    <w:rsid w:val="00A44EEA"/>
    <w:rsid w:val="00A471F6"/>
    <w:rsid w:val="00A50EFD"/>
    <w:rsid w:val="00A557C7"/>
    <w:rsid w:val="00A57349"/>
    <w:rsid w:val="00A60C97"/>
    <w:rsid w:val="00A76FBC"/>
    <w:rsid w:val="00A943B0"/>
    <w:rsid w:val="00AA0F45"/>
    <w:rsid w:val="00AA36E8"/>
    <w:rsid w:val="00AA5A66"/>
    <w:rsid w:val="00AA7C89"/>
    <w:rsid w:val="00AB24A4"/>
    <w:rsid w:val="00AB3855"/>
    <w:rsid w:val="00AB5B9F"/>
    <w:rsid w:val="00AC392F"/>
    <w:rsid w:val="00AE671B"/>
    <w:rsid w:val="00AF1554"/>
    <w:rsid w:val="00B053CE"/>
    <w:rsid w:val="00B10105"/>
    <w:rsid w:val="00B16C64"/>
    <w:rsid w:val="00B16D8E"/>
    <w:rsid w:val="00B17BFC"/>
    <w:rsid w:val="00B203D3"/>
    <w:rsid w:val="00B2075D"/>
    <w:rsid w:val="00B22BB1"/>
    <w:rsid w:val="00B26CD3"/>
    <w:rsid w:val="00B3114D"/>
    <w:rsid w:val="00B348A0"/>
    <w:rsid w:val="00B4230A"/>
    <w:rsid w:val="00B424C6"/>
    <w:rsid w:val="00B5590F"/>
    <w:rsid w:val="00B57C7A"/>
    <w:rsid w:val="00B617D3"/>
    <w:rsid w:val="00B65AA7"/>
    <w:rsid w:val="00B714B7"/>
    <w:rsid w:val="00B720B4"/>
    <w:rsid w:val="00B74CD0"/>
    <w:rsid w:val="00B92F8F"/>
    <w:rsid w:val="00B95E0F"/>
    <w:rsid w:val="00BA0ED9"/>
    <w:rsid w:val="00BA6026"/>
    <w:rsid w:val="00BB2BAD"/>
    <w:rsid w:val="00BB3719"/>
    <w:rsid w:val="00BC64FC"/>
    <w:rsid w:val="00BC757D"/>
    <w:rsid w:val="00BD23B6"/>
    <w:rsid w:val="00BE619E"/>
    <w:rsid w:val="00BE6B96"/>
    <w:rsid w:val="00BE774A"/>
    <w:rsid w:val="00BF3D22"/>
    <w:rsid w:val="00BF77ED"/>
    <w:rsid w:val="00C0430A"/>
    <w:rsid w:val="00C1130E"/>
    <w:rsid w:val="00C13E38"/>
    <w:rsid w:val="00C17508"/>
    <w:rsid w:val="00C2567F"/>
    <w:rsid w:val="00C27217"/>
    <w:rsid w:val="00C31B5F"/>
    <w:rsid w:val="00C36012"/>
    <w:rsid w:val="00C40603"/>
    <w:rsid w:val="00C523EF"/>
    <w:rsid w:val="00C536C1"/>
    <w:rsid w:val="00C5686D"/>
    <w:rsid w:val="00C604F6"/>
    <w:rsid w:val="00C60874"/>
    <w:rsid w:val="00C6180F"/>
    <w:rsid w:val="00C7320F"/>
    <w:rsid w:val="00C7590F"/>
    <w:rsid w:val="00C76789"/>
    <w:rsid w:val="00C800A5"/>
    <w:rsid w:val="00C82E3A"/>
    <w:rsid w:val="00CB0AF1"/>
    <w:rsid w:val="00CB68A7"/>
    <w:rsid w:val="00CC4E34"/>
    <w:rsid w:val="00CC60B0"/>
    <w:rsid w:val="00CD2999"/>
    <w:rsid w:val="00CD5186"/>
    <w:rsid w:val="00CD7405"/>
    <w:rsid w:val="00CE1BBF"/>
    <w:rsid w:val="00CE3DF5"/>
    <w:rsid w:val="00CE5EB2"/>
    <w:rsid w:val="00CF0E8D"/>
    <w:rsid w:val="00CF1B9B"/>
    <w:rsid w:val="00CF5611"/>
    <w:rsid w:val="00D006E0"/>
    <w:rsid w:val="00D00AEA"/>
    <w:rsid w:val="00D07302"/>
    <w:rsid w:val="00D073E5"/>
    <w:rsid w:val="00D07B9A"/>
    <w:rsid w:val="00D125E1"/>
    <w:rsid w:val="00D26E06"/>
    <w:rsid w:val="00D35373"/>
    <w:rsid w:val="00D35D51"/>
    <w:rsid w:val="00D3637F"/>
    <w:rsid w:val="00D40830"/>
    <w:rsid w:val="00D4152C"/>
    <w:rsid w:val="00D51E72"/>
    <w:rsid w:val="00D64FB3"/>
    <w:rsid w:val="00D658E1"/>
    <w:rsid w:val="00D66B6D"/>
    <w:rsid w:val="00D82C84"/>
    <w:rsid w:val="00D8337E"/>
    <w:rsid w:val="00D84B4E"/>
    <w:rsid w:val="00D97FE8"/>
    <w:rsid w:val="00DA06E6"/>
    <w:rsid w:val="00DA11DA"/>
    <w:rsid w:val="00DA177B"/>
    <w:rsid w:val="00DA1D3B"/>
    <w:rsid w:val="00DA2213"/>
    <w:rsid w:val="00DA7854"/>
    <w:rsid w:val="00DB21D8"/>
    <w:rsid w:val="00DB487B"/>
    <w:rsid w:val="00DC10D2"/>
    <w:rsid w:val="00DC4E14"/>
    <w:rsid w:val="00DD5FFA"/>
    <w:rsid w:val="00DE170A"/>
    <w:rsid w:val="00DE44D8"/>
    <w:rsid w:val="00DE4712"/>
    <w:rsid w:val="00DF3692"/>
    <w:rsid w:val="00DF3F6E"/>
    <w:rsid w:val="00DF5F6C"/>
    <w:rsid w:val="00E00A0F"/>
    <w:rsid w:val="00E07F8B"/>
    <w:rsid w:val="00E1125F"/>
    <w:rsid w:val="00E13D18"/>
    <w:rsid w:val="00E21A4D"/>
    <w:rsid w:val="00E236D5"/>
    <w:rsid w:val="00E23C21"/>
    <w:rsid w:val="00E3743B"/>
    <w:rsid w:val="00E42088"/>
    <w:rsid w:val="00E422AE"/>
    <w:rsid w:val="00E42C12"/>
    <w:rsid w:val="00E5536F"/>
    <w:rsid w:val="00E62AA6"/>
    <w:rsid w:val="00E67A0C"/>
    <w:rsid w:val="00E829E4"/>
    <w:rsid w:val="00E85919"/>
    <w:rsid w:val="00E912EB"/>
    <w:rsid w:val="00EA036F"/>
    <w:rsid w:val="00EB4C99"/>
    <w:rsid w:val="00EB662A"/>
    <w:rsid w:val="00EC0EE5"/>
    <w:rsid w:val="00EC1110"/>
    <w:rsid w:val="00EC1BDA"/>
    <w:rsid w:val="00ED1662"/>
    <w:rsid w:val="00ED3D9A"/>
    <w:rsid w:val="00ED6942"/>
    <w:rsid w:val="00EE2BBB"/>
    <w:rsid w:val="00EE3AF9"/>
    <w:rsid w:val="00EE3C7C"/>
    <w:rsid w:val="00EE553F"/>
    <w:rsid w:val="00EE622F"/>
    <w:rsid w:val="00EE6806"/>
    <w:rsid w:val="00F05B08"/>
    <w:rsid w:val="00F11913"/>
    <w:rsid w:val="00F161C8"/>
    <w:rsid w:val="00F32B33"/>
    <w:rsid w:val="00F40128"/>
    <w:rsid w:val="00F41335"/>
    <w:rsid w:val="00F45719"/>
    <w:rsid w:val="00F65C24"/>
    <w:rsid w:val="00F7330D"/>
    <w:rsid w:val="00F74CDD"/>
    <w:rsid w:val="00F776F2"/>
    <w:rsid w:val="00F8239F"/>
    <w:rsid w:val="00F82769"/>
    <w:rsid w:val="00FB59C6"/>
    <w:rsid w:val="00FC0248"/>
    <w:rsid w:val="00FD16DB"/>
    <w:rsid w:val="00FD2238"/>
    <w:rsid w:val="00FD7616"/>
    <w:rsid w:val="00FE3799"/>
    <w:rsid w:val="00FE5AAF"/>
    <w:rsid w:val="00FE6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3">
    <w:name w:val="heading 3"/>
    <w:basedOn w:val="a"/>
    <w:link w:val="30"/>
    <w:uiPriority w:val="9"/>
    <w:qFormat/>
    <w:rsid w:val="003A0E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0A57EF"/>
    <w:rPr>
      <w:color w:val="0000FF"/>
      <w:u w:val="single"/>
    </w:rPr>
  </w:style>
  <w:style w:type="paragraph" w:customStyle="1" w:styleId="ConsPlusNormal">
    <w:name w:val="ConsPlusNormal"/>
    <w:rsid w:val="00BD2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0E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Strong"/>
    <w:basedOn w:val="a0"/>
    <w:uiPriority w:val="22"/>
    <w:qFormat/>
    <w:rsid w:val="003A0EF4"/>
    <w:rPr>
      <w:b/>
      <w:bCs/>
    </w:rPr>
  </w:style>
  <w:style w:type="character" w:customStyle="1" w:styleId="FontStyle17">
    <w:name w:val="Font Style17"/>
    <w:uiPriority w:val="99"/>
    <w:rsid w:val="0011052D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13">
    <w:name w:val="Font Style13"/>
    <w:basedOn w:val="a0"/>
    <w:rsid w:val="0011052D"/>
    <w:rPr>
      <w:rFonts w:ascii="Arial Narrow" w:hAnsi="Arial Narrow" w:cs="Arial Narrow"/>
      <w:b/>
      <w:bCs/>
      <w:sz w:val="30"/>
      <w:szCs w:val="30"/>
    </w:rPr>
  </w:style>
  <w:style w:type="character" w:customStyle="1" w:styleId="FontStyle14">
    <w:name w:val="Font Style14"/>
    <w:basedOn w:val="a0"/>
    <w:rsid w:val="00801F20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ED6942"/>
  </w:style>
  <w:style w:type="character" w:customStyle="1" w:styleId="FontStyle162">
    <w:name w:val="Font Style162"/>
    <w:basedOn w:val="a0"/>
    <w:rsid w:val="00ED6942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82E3A"/>
    <w:pPr>
      <w:widowControl w:val="0"/>
      <w:snapToGrid w:val="0"/>
      <w:spacing w:after="120" w:line="480" w:lineRule="auto"/>
      <w:ind w:left="283" w:firstLine="72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82E3A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20"/>
    <w:qFormat/>
    <w:rsid w:val="00E67A0C"/>
    <w:rPr>
      <w:i/>
      <w:iCs/>
    </w:rPr>
  </w:style>
  <w:style w:type="paragraph" w:customStyle="1" w:styleId="richfactdown-paragraph">
    <w:name w:val="richfactdown-paragraph"/>
    <w:basedOn w:val="a"/>
    <w:uiPriority w:val="99"/>
    <w:rsid w:val="00E6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CFA1D-108C-4DAF-9622-464DA943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3936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2025-02-24T12:39:00Z</dcterms:created>
  <dcterms:modified xsi:type="dcterms:W3CDTF">2025-02-24T12:39:00Z</dcterms:modified>
</cp:coreProperties>
</file>